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0AC" w:rsidRDefault="000F2AD4" w:rsidP="002F50AC">
      <w:pPr>
        <w:pStyle w:val="Textosinformato"/>
        <w:spacing w:line="360" w:lineRule="auto"/>
        <w:jc w:val="right"/>
        <w:rPr>
          <w:rFonts w:ascii="Verdana" w:hAnsi="Verdana"/>
          <w:sz w:val="22"/>
          <w:lang w:val="es-MX"/>
        </w:rPr>
      </w:pPr>
      <w:r>
        <w:rPr>
          <w:rFonts w:ascii="Verdana" w:hAnsi="Verdana"/>
          <w:sz w:val="22"/>
          <w:lang w:val="es-MX"/>
        </w:rPr>
        <w:t>Viña del Mar</w:t>
      </w:r>
      <w:r w:rsidR="00F96E1A">
        <w:rPr>
          <w:rFonts w:ascii="Verdana" w:hAnsi="Verdana"/>
          <w:sz w:val="22"/>
          <w:lang w:val="es-MX"/>
        </w:rPr>
        <w:t xml:space="preserve">, </w:t>
      </w:r>
      <w:r w:rsidR="00266517">
        <w:rPr>
          <w:rFonts w:ascii="Verdana" w:hAnsi="Verdana"/>
          <w:sz w:val="22"/>
          <w:lang w:val="es-MX"/>
        </w:rPr>
        <w:t>03</w:t>
      </w:r>
      <w:r w:rsidR="00B92F06">
        <w:rPr>
          <w:rFonts w:ascii="Verdana" w:hAnsi="Verdana"/>
          <w:sz w:val="22"/>
          <w:lang w:val="es-MX"/>
        </w:rPr>
        <w:t xml:space="preserve"> de </w:t>
      </w:r>
      <w:r w:rsidR="00266517">
        <w:rPr>
          <w:rFonts w:ascii="Verdana" w:hAnsi="Verdana"/>
          <w:sz w:val="22"/>
          <w:lang w:val="es-MX"/>
        </w:rPr>
        <w:t>Marzo</w:t>
      </w:r>
      <w:r w:rsidR="002F50AC">
        <w:rPr>
          <w:rFonts w:ascii="Verdana" w:hAnsi="Verdana"/>
          <w:sz w:val="22"/>
          <w:lang w:val="es-MX"/>
        </w:rPr>
        <w:t xml:space="preserve"> </w:t>
      </w:r>
      <w:r w:rsidR="00F96E1A">
        <w:rPr>
          <w:rFonts w:ascii="Verdana" w:hAnsi="Verdana"/>
          <w:sz w:val="22"/>
          <w:lang w:val="es-MX"/>
        </w:rPr>
        <w:t>de 20</w:t>
      </w:r>
      <w:r>
        <w:rPr>
          <w:rFonts w:ascii="Verdana" w:hAnsi="Verdana"/>
          <w:sz w:val="22"/>
          <w:lang w:val="es-MX"/>
        </w:rPr>
        <w:t>1</w:t>
      </w:r>
      <w:r w:rsidR="00063CC3">
        <w:rPr>
          <w:rFonts w:ascii="Verdana" w:hAnsi="Verdana"/>
          <w:sz w:val="22"/>
          <w:lang w:val="es-MX"/>
        </w:rPr>
        <w:t>6</w:t>
      </w:r>
    </w:p>
    <w:p w:rsidR="00F96E1A" w:rsidRDefault="00F96E1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pct20" w:color="000000" w:fill="FFFFFF"/>
        <w:spacing w:line="360" w:lineRule="auto"/>
        <w:jc w:val="center"/>
        <w:rPr>
          <w:rFonts w:ascii="Verdana" w:hAnsi="Verdana"/>
          <w:b/>
          <w:sz w:val="26"/>
          <w:u w:val="single"/>
          <w:lang w:val="es-MX"/>
        </w:rPr>
      </w:pPr>
      <w:r>
        <w:rPr>
          <w:rFonts w:ascii="Verdana" w:hAnsi="Verdana"/>
          <w:b/>
          <w:sz w:val="30"/>
          <w:u w:val="single"/>
          <w:lang w:val="es-MX"/>
        </w:rPr>
        <w:t>CURRICULUM VITAE</w:t>
      </w:r>
    </w:p>
    <w:p w:rsidR="00F96E1A" w:rsidRDefault="00F96E1A">
      <w:pPr>
        <w:pStyle w:val="Textosinformato"/>
        <w:spacing w:line="360" w:lineRule="auto"/>
        <w:jc w:val="center"/>
        <w:rPr>
          <w:rFonts w:ascii="Verdana" w:hAnsi="Verdana"/>
          <w:sz w:val="22"/>
          <w:lang w:val="es-MX"/>
        </w:rPr>
      </w:pPr>
    </w:p>
    <w:p w:rsidR="00F96E1A" w:rsidRDefault="00F96E1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pct20" w:color="000000" w:fill="FFFFFF"/>
        <w:spacing w:line="360" w:lineRule="auto"/>
        <w:jc w:val="both"/>
        <w:rPr>
          <w:rFonts w:ascii="Verdana" w:hAnsi="Verdana"/>
          <w:b/>
          <w:sz w:val="22"/>
          <w:u w:val="single"/>
          <w:lang w:val="es-MX"/>
        </w:rPr>
      </w:pPr>
      <w:r>
        <w:rPr>
          <w:rFonts w:ascii="Verdana" w:hAnsi="Verdana"/>
          <w:b/>
          <w:u w:val="single"/>
          <w:lang w:val="es-MX"/>
        </w:rPr>
        <w:t>IDENTIFICACIÓN</w:t>
      </w:r>
    </w:p>
    <w:p w:rsidR="00F96E1A" w:rsidRDefault="00F96E1A">
      <w:pPr>
        <w:pStyle w:val="Textosinformato"/>
        <w:spacing w:line="360" w:lineRule="auto"/>
        <w:jc w:val="both"/>
        <w:rPr>
          <w:rFonts w:ascii="Verdana" w:hAnsi="Verdana"/>
          <w:sz w:val="22"/>
          <w:lang w:val="es-MX"/>
        </w:rPr>
      </w:pPr>
    </w:p>
    <w:p w:rsidR="00F96E1A" w:rsidRPr="00CD2D8D" w:rsidRDefault="00F96E1A">
      <w:pPr>
        <w:pStyle w:val="Textosinformato"/>
        <w:spacing w:line="360" w:lineRule="auto"/>
        <w:jc w:val="both"/>
        <w:rPr>
          <w:rFonts w:ascii="Verdana" w:hAnsi="Verdana"/>
          <w:b/>
          <w:sz w:val="26"/>
          <w:lang w:val="es-MX"/>
        </w:rPr>
      </w:pPr>
      <w:r>
        <w:rPr>
          <w:rFonts w:ascii="Verdana" w:hAnsi="Verdana"/>
          <w:sz w:val="22"/>
          <w:lang w:val="es-MX"/>
        </w:rPr>
        <w:tab/>
      </w:r>
      <w:r>
        <w:rPr>
          <w:rFonts w:ascii="Verdana" w:hAnsi="Verdana"/>
          <w:sz w:val="26"/>
          <w:shd w:val="clear" w:color="auto" w:fill="000000"/>
          <w:lang w:val="es-MX"/>
        </w:rPr>
        <w:t>Nombre</w:t>
      </w:r>
      <w:r>
        <w:rPr>
          <w:rFonts w:ascii="Verdana" w:hAnsi="Verdana"/>
          <w:sz w:val="26"/>
          <w:lang w:val="es-MX"/>
        </w:rPr>
        <w:tab/>
      </w:r>
      <w:r>
        <w:rPr>
          <w:rFonts w:ascii="Verdana" w:hAnsi="Verdana"/>
          <w:sz w:val="26"/>
          <w:lang w:val="es-MX"/>
        </w:rPr>
        <w:tab/>
      </w:r>
      <w:r>
        <w:rPr>
          <w:rFonts w:ascii="Verdana" w:hAnsi="Verdana"/>
          <w:sz w:val="26"/>
          <w:lang w:val="es-MX"/>
        </w:rPr>
        <w:tab/>
        <w:t xml:space="preserve">: </w:t>
      </w:r>
      <w:r w:rsidRPr="00CD2D8D">
        <w:rPr>
          <w:rFonts w:ascii="Verdana" w:hAnsi="Verdana"/>
          <w:b/>
          <w:i/>
          <w:sz w:val="26"/>
          <w:lang w:val="es-MX"/>
        </w:rPr>
        <w:t>René Mauricio Albistur Ba</w:t>
      </w:r>
      <w:bookmarkStart w:id="0" w:name="_GoBack"/>
      <w:bookmarkEnd w:id="0"/>
      <w:r w:rsidRPr="00CD2D8D">
        <w:rPr>
          <w:rFonts w:ascii="Verdana" w:hAnsi="Verdana"/>
          <w:b/>
          <w:i/>
          <w:sz w:val="26"/>
          <w:lang w:val="es-MX"/>
        </w:rPr>
        <w:t>rros</w:t>
      </w:r>
    </w:p>
    <w:p w:rsidR="00F96E1A" w:rsidRDefault="00F96E1A">
      <w:pPr>
        <w:pStyle w:val="Textosinformato"/>
        <w:spacing w:line="360" w:lineRule="auto"/>
        <w:jc w:val="both"/>
        <w:rPr>
          <w:rFonts w:ascii="Verdana" w:hAnsi="Verdana"/>
          <w:sz w:val="26"/>
          <w:lang w:val="es-MX"/>
        </w:rPr>
      </w:pPr>
      <w:r>
        <w:rPr>
          <w:rFonts w:ascii="Verdana" w:hAnsi="Verdana"/>
          <w:sz w:val="26"/>
          <w:lang w:val="es-MX"/>
        </w:rPr>
        <w:tab/>
      </w:r>
      <w:r>
        <w:rPr>
          <w:rFonts w:ascii="Verdana" w:hAnsi="Verdana"/>
          <w:sz w:val="26"/>
          <w:shd w:val="clear" w:color="auto" w:fill="000000"/>
          <w:lang w:val="es-MX"/>
        </w:rPr>
        <w:t>Fecha de Nacimiento</w:t>
      </w:r>
      <w:r>
        <w:rPr>
          <w:rFonts w:ascii="Verdana" w:hAnsi="Verdana"/>
          <w:sz w:val="26"/>
          <w:lang w:val="es-MX"/>
        </w:rPr>
        <w:tab/>
        <w:t xml:space="preserve">: </w:t>
      </w:r>
      <w:r>
        <w:rPr>
          <w:rFonts w:ascii="Verdana" w:hAnsi="Verdana"/>
          <w:i/>
          <w:sz w:val="26"/>
          <w:lang w:val="es-MX"/>
        </w:rPr>
        <w:t>07 de Enero del 1968</w:t>
      </w:r>
    </w:p>
    <w:p w:rsidR="00F96E1A" w:rsidRDefault="00F96E1A">
      <w:pPr>
        <w:pStyle w:val="Textosinformato"/>
        <w:spacing w:line="360" w:lineRule="auto"/>
        <w:jc w:val="both"/>
        <w:rPr>
          <w:rFonts w:ascii="Verdana" w:hAnsi="Verdana"/>
          <w:sz w:val="26"/>
          <w:lang w:val="es-MX"/>
        </w:rPr>
      </w:pPr>
      <w:r>
        <w:rPr>
          <w:rFonts w:ascii="Verdana" w:hAnsi="Verdana"/>
          <w:sz w:val="26"/>
          <w:lang w:val="es-MX"/>
        </w:rPr>
        <w:tab/>
      </w:r>
      <w:r>
        <w:rPr>
          <w:rFonts w:ascii="Verdana" w:hAnsi="Verdana"/>
          <w:sz w:val="26"/>
          <w:shd w:val="clear" w:color="auto" w:fill="000000"/>
          <w:lang w:val="es-MX"/>
        </w:rPr>
        <w:t>Edad</w:t>
      </w:r>
      <w:r>
        <w:rPr>
          <w:rFonts w:ascii="Verdana" w:hAnsi="Verdana"/>
          <w:sz w:val="26"/>
          <w:shd w:val="clear" w:color="auto" w:fill="000000"/>
          <w:lang w:val="es-MX"/>
        </w:rPr>
        <w:tab/>
      </w:r>
      <w:r>
        <w:rPr>
          <w:rFonts w:ascii="Verdana" w:hAnsi="Verdana"/>
          <w:sz w:val="26"/>
          <w:lang w:val="es-MX"/>
        </w:rPr>
        <w:tab/>
      </w:r>
      <w:r>
        <w:rPr>
          <w:rFonts w:ascii="Verdana" w:hAnsi="Verdana"/>
          <w:sz w:val="26"/>
          <w:lang w:val="es-MX"/>
        </w:rPr>
        <w:tab/>
      </w:r>
      <w:r>
        <w:rPr>
          <w:rFonts w:ascii="Verdana" w:hAnsi="Verdana"/>
          <w:sz w:val="26"/>
          <w:lang w:val="es-MX"/>
        </w:rPr>
        <w:tab/>
        <w:t xml:space="preserve">: </w:t>
      </w:r>
      <w:r w:rsidR="006319AD">
        <w:rPr>
          <w:rFonts w:ascii="Verdana" w:hAnsi="Verdana"/>
          <w:i/>
          <w:sz w:val="26"/>
          <w:lang w:val="es-MX"/>
        </w:rPr>
        <w:t>4</w:t>
      </w:r>
      <w:r w:rsidR="00063CC3">
        <w:rPr>
          <w:rFonts w:ascii="Verdana" w:hAnsi="Verdana"/>
          <w:i/>
          <w:sz w:val="26"/>
          <w:lang w:val="es-MX"/>
        </w:rPr>
        <w:t>8</w:t>
      </w:r>
      <w:r>
        <w:rPr>
          <w:rFonts w:ascii="Verdana" w:hAnsi="Verdana"/>
          <w:i/>
          <w:sz w:val="26"/>
          <w:lang w:val="es-MX"/>
        </w:rPr>
        <w:t xml:space="preserve"> Años</w:t>
      </w:r>
    </w:p>
    <w:p w:rsidR="00F96E1A" w:rsidRDefault="00F96E1A">
      <w:pPr>
        <w:pStyle w:val="Textosinformato"/>
        <w:spacing w:line="360" w:lineRule="auto"/>
        <w:jc w:val="both"/>
        <w:rPr>
          <w:rFonts w:ascii="Verdana" w:hAnsi="Verdana"/>
          <w:sz w:val="26"/>
          <w:lang w:val="es-MX"/>
        </w:rPr>
      </w:pPr>
      <w:r>
        <w:rPr>
          <w:rFonts w:ascii="Verdana" w:hAnsi="Verdana"/>
          <w:sz w:val="26"/>
          <w:lang w:val="es-MX"/>
        </w:rPr>
        <w:tab/>
      </w:r>
      <w:r>
        <w:rPr>
          <w:rFonts w:ascii="Verdana" w:hAnsi="Verdana"/>
          <w:sz w:val="26"/>
          <w:shd w:val="clear" w:color="auto" w:fill="000000"/>
          <w:lang w:val="es-MX"/>
        </w:rPr>
        <w:t>Sexo</w:t>
      </w:r>
      <w:r>
        <w:rPr>
          <w:rFonts w:ascii="Verdana" w:hAnsi="Verdana"/>
          <w:sz w:val="26"/>
          <w:shd w:val="clear" w:color="auto" w:fill="000000"/>
          <w:lang w:val="es-MX"/>
        </w:rPr>
        <w:tab/>
      </w:r>
      <w:r>
        <w:rPr>
          <w:rFonts w:ascii="Verdana" w:hAnsi="Verdana"/>
          <w:sz w:val="26"/>
          <w:lang w:val="es-MX"/>
        </w:rPr>
        <w:tab/>
      </w:r>
      <w:r>
        <w:rPr>
          <w:rFonts w:ascii="Verdana" w:hAnsi="Verdana"/>
          <w:sz w:val="26"/>
          <w:lang w:val="es-MX"/>
        </w:rPr>
        <w:tab/>
      </w:r>
      <w:r>
        <w:rPr>
          <w:rFonts w:ascii="Verdana" w:hAnsi="Verdana"/>
          <w:sz w:val="26"/>
          <w:lang w:val="es-MX"/>
        </w:rPr>
        <w:tab/>
        <w:t xml:space="preserve">: </w:t>
      </w:r>
      <w:r>
        <w:rPr>
          <w:rFonts w:ascii="Verdana" w:hAnsi="Verdana"/>
          <w:i/>
          <w:sz w:val="26"/>
          <w:lang w:val="es-MX"/>
        </w:rPr>
        <w:t>Masculino</w:t>
      </w:r>
    </w:p>
    <w:p w:rsidR="00F96E1A" w:rsidRDefault="00F96E1A">
      <w:pPr>
        <w:pStyle w:val="Textosinformato"/>
        <w:spacing w:line="360" w:lineRule="auto"/>
        <w:jc w:val="both"/>
        <w:rPr>
          <w:rFonts w:ascii="Verdana" w:hAnsi="Verdana"/>
          <w:sz w:val="26"/>
          <w:lang w:val="es-MX"/>
        </w:rPr>
      </w:pPr>
      <w:r>
        <w:rPr>
          <w:rFonts w:ascii="Verdana" w:hAnsi="Verdana"/>
          <w:sz w:val="26"/>
          <w:lang w:val="es-MX"/>
        </w:rPr>
        <w:tab/>
      </w:r>
      <w:r>
        <w:rPr>
          <w:rFonts w:ascii="Verdana" w:hAnsi="Verdana"/>
          <w:sz w:val="26"/>
          <w:shd w:val="clear" w:color="auto" w:fill="000000"/>
          <w:lang w:val="es-MX"/>
        </w:rPr>
        <w:t>Cédula de Identidad</w:t>
      </w:r>
      <w:r>
        <w:rPr>
          <w:rFonts w:ascii="Verdana" w:hAnsi="Verdana"/>
          <w:sz w:val="26"/>
          <w:lang w:val="es-MX"/>
        </w:rPr>
        <w:tab/>
        <w:t xml:space="preserve">: </w:t>
      </w:r>
      <w:r>
        <w:rPr>
          <w:rFonts w:ascii="Verdana" w:hAnsi="Verdana"/>
          <w:i/>
          <w:sz w:val="26"/>
          <w:lang w:val="es-MX"/>
        </w:rPr>
        <w:t>10.573.327-5</w:t>
      </w:r>
    </w:p>
    <w:p w:rsidR="00F96E1A" w:rsidRDefault="00F96E1A">
      <w:pPr>
        <w:pStyle w:val="Textosinformato"/>
        <w:spacing w:line="360" w:lineRule="auto"/>
        <w:jc w:val="both"/>
        <w:rPr>
          <w:rFonts w:ascii="Verdana" w:hAnsi="Verdana"/>
          <w:sz w:val="26"/>
          <w:lang w:val="es-MX"/>
        </w:rPr>
      </w:pPr>
      <w:r>
        <w:rPr>
          <w:rFonts w:ascii="Verdana" w:hAnsi="Verdana"/>
          <w:sz w:val="26"/>
          <w:lang w:val="es-MX"/>
        </w:rPr>
        <w:tab/>
      </w:r>
      <w:r>
        <w:rPr>
          <w:rFonts w:ascii="Verdana" w:hAnsi="Verdana"/>
          <w:sz w:val="26"/>
          <w:shd w:val="clear" w:color="auto" w:fill="000000"/>
          <w:lang w:val="es-MX"/>
        </w:rPr>
        <w:t>Nacionalidad</w:t>
      </w:r>
      <w:r>
        <w:rPr>
          <w:rFonts w:ascii="Verdana" w:hAnsi="Verdana"/>
          <w:sz w:val="26"/>
          <w:lang w:val="es-MX"/>
        </w:rPr>
        <w:tab/>
      </w:r>
      <w:r>
        <w:rPr>
          <w:rFonts w:ascii="Verdana" w:hAnsi="Verdana"/>
          <w:sz w:val="26"/>
          <w:lang w:val="es-MX"/>
        </w:rPr>
        <w:tab/>
        <w:t xml:space="preserve">: </w:t>
      </w:r>
      <w:r>
        <w:rPr>
          <w:rFonts w:ascii="Verdana" w:hAnsi="Verdana"/>
          <w:i/>
          <w:sz w:val="26"/>
          <w:lang w:val="es-MX"/>
        </w:rPr>
        <w:t>Chileno</w:t>
      </w:r>
    </w:p>
    <w:p w:rsidR="00F96E1A" w:rsidRDefault="00F96E1A">
      <w:pPr>
        <w:pStyle w:val="Textosinformato"/>
        <w:spacing w:line="360" w:lineRule="auto"/>
        <w:jc w:val="both"/>
        <w:rPr>
          <w:rFonts w:ascii="Verdana" w:hAnsi="Verdana"/>
          <w:sz w:val="26"/>
          <w:lang w:val="es-MX"/>
        </w:rPr>
      </w:pPr>
      <w:r>
        <w:rPr>
          <w:rFonts w:ascii="Verdana" w:hAnsi="Verdana"/>
          <w:sz w:val="26"/>
          <w:lang w:val="es-MX"/>
        </w:rPr>
        <w:tab/>
      </w:r>
      <w:r>
        <w:rPr>
          <w:rFonts w:ascii="Verdana" w:hAnsi="Verdana"/>
          <w:sz w:val="26"/>
          <w:shd w:val="clear" w:color="auto" w:fill="000000"/>
          <w:lang w:val="es-MX"/>
        </w:rPr>
        <w:t>Estado Civil</w:t>
      </w:r>
      <w:r>
        <w:rPr>
          <w:rFonts w:ascii="Verdana" w:hAnsi="Verdana"/>
          <w:sz w:val="26"/>
          <w:lang w:val="es-MX"/>
        </w:rPr>
        <w:tab/>
      </w:r>
      <w:r>
        <w:rPr>
          <w:rFonts w:ascii="Verdana" w:hAnsi="Verdana"/>
          <w:sz w:val="26"/>
          <w:lang w:val="es-MX"/>
        </w:rPr>
        <w:tab/>
        <w:t xml:space="preserve">: </w:t>
      </w:r>
      <w:r w:rsidR="0057796E">
        <w:rPr>
          <w:rFonts w:ascii="Verdana" w:hAnsi="Verdana"/>
          <w:i/>
          <w:sz w:val="26"/>
          <w:lang w:val="es-MX"/>
        </w:rPr>
        <w:t>Casado</w:t>
      </w:r>
    </w:p>
    <w:p w:rsidR="00F96E1A" w:rsidRDefault="00F96E1A">
      <w:pPr>
        <w:pStyle w:val="Textosinformato"/>
        <w:spacing w:line="360" w:lineRule="auto"/>
        <w:jc w:val="both"/>
        <w:rPr>
          <w:rFonts w:ascii="Verdana" w:hAnsi="Verdana"/>
          <w:sz w:val="26"/>
          <w:lang w:val="es-MX"/>
        </w:rPr>
      </w:pPr>
      <w:r>
        <w:rPr>
          <w:rFonts w:ascii="Verdana" w:hAnsi="Verdana"/>
          <w:sz w:val="26"/>
          <w:lang w:val="es-MX"/>
        </w:rPr>
        <w:tab/>
      </w:r>
      <w:r>
        <w:rPr>
          <w:rFonts w:ascii="Verdana" w:hAnsi="Verdana"/>
          <w:sz w:val="26"/>
          <w:shd w:val="clear" w:color="auto" w:fill="000000"/>
          <w:lang w:val="es-MX"/>
        </w:rPr>
        <w:t>Domicilio</w:t>
      </w:r>
      <w:r>
        <w:rPr>
          <w:rFonts w:ascii="Verdana" w:hAnsi="Verdana"/>
          <w:sz w:val="26"/>
          <w:lang w:val="es-MX"/>
        </w:rPr>
        <w:tab/>
      </w:r>
      <w:r>
        <w:rPr>
          <w:rFonts w:ascii="Verdana" w:hAnsi="Verdana"/>
          <w:sz w:val="26"/>
          <w:lang w:val="es-MX"/>
        </w:rPr>
        <w:tab/>
      </w:r>
      <w:r>
        <w:rPr>
          <w:rFonts w:ascii="Verdana" w:hAnsi="Verdana"/>
          <w:sz w:val="26"/>
          <w:lang w:val="es-MX"/>
        </w:rPr>
        <w:tab/>
        <w:t xml:space="preserve">: </w:t>
      </w:r>
      <w:r w:rsidR="00D61977">
        <w:rPr>
          <w:rFonts w:ascii="Verdana" w:hAnsi="Verdana"/>
          <w:sz w:val="26"/>
          <w:lang w:val="es-MX"/>
        </w:rPr>
        <w:t>Sargento Aldea 918</w:t>
      </w:r>
      <w:r w:rsidR="00A00130">
        <w:rPr>
          <w:rFonts w:ascii="Verdana" w:hAnsi="Verdana"/>
          <w:i/>
          <w:sz w:val="26"/>
          <w:lang w:val="es-MX"/>
        </w:rPr>
        <w:t xml:space="preserve"> </w:t>
      </w:r>
      <w:r w:rsidR="00DF3F57">
        <w:rPr>
          <w:rFonts w:ascii="Verdana" w:hAnsi="Verdana"/>
          <w:i/>
          <w:sz w:val="26"/>
          <w:lang w:val="es-MX"/>
        </w:rPr>
        <w:t>Villa alemana</w:t>
      </w:r>
    </w:p>
    <w:p w:rsidR="00B92F06" w:rsidRDefault="00F96E1A">
      <w:pPr>
        <w:pStyle w:val="Textosinformato"/>
        <w:spacing w:line="360" w:lineRule="auto"/>
        <w:jc w:val="both"/>
        <w:rPr>
          <w:rFonts w:ascii="Verdana" w:hAnsi="Verdana"/>
          <w:sz w:val="26"/>
          <w:shd w:val="clear" w:color="auto" w:fill="000000"/>
          <w:lang w:val="es-MX"/>
        </w:rPr>
      </w:pPr>
      <w:r>
        <w:rPr>
          <w:rFonts w:ascii="Verdana" w:hAnsi="Verdana"/>
          <w:sz w:val="26"/>
          <w:lang w:val="es-MX"/>
        </w:rPr>
        <w:tab/>
      </w:r>
      <w:r>
        <w:rPr>
          <w:rFonts w:ascii="Verdana" w:hAnsi="Verdana"/>
          <w:sz w:val="26"/>
          <w:shd w:val="clear" w:color="auto" w:fill="000000"/>
          <w:lang w:val="es-MX"/>
        </w:rPr>
        <w:t>Teléfono Celular</w:t>
      </w:r>
      <w:r>
        <w:rPr>
          <w:rFonts w:ascii="Verdana" w:hAnsi="Verdana"/>
          <w:sz w:val="26"/>
          <w:shd w:val="clear" w:color="auto" w:fill="000000"/>
          <w:lang w:val="es-MX"/>
        </w:rPr>
        <w:tab/>
      </w:r>
      <w:r>
        <w:rPr>
          <w:rFonts w:ascii="Verdana" w:hAnsi="Verdana"/>
          <w:sz w:val="26"/>
          <w:lang w:val="es-MX"/>
        </w:rPr>
        <w:tab/>
        <w:t xml:space="preserve">: </w:t>
      </w:r>
      <w:r w:rsidR="00A00130" w:rsidRPr="00DF3F57">
        <w:rPr>
          <w:rFonts w:ascii="Verdana" w:hAnsi="Verdana"/>
          <w:b/>
          <w:i/>
          <w:sz w:val="28"/>
          <w:lang w:val="es-MX"/>
        </w:rPr>
        <w:t>9</w:t>
      </w:r>
      <w:r w:rsidR="00266517">
        <w:rPr>
          <w:rFonts w:ascii="Verdana" w:hAnsi="Verdana"/>
          <w:b/>
          <w:i/>
          <w:sz w:val="28"/>
          <w:lang w:val="es-MX"/>
        </w:rPr>
        <w:t>9</w:t>
      </w:r>
      <w:r w:rsidR="00A00130" w:rsidRPr="00DF3F57">
        <w:rPr>
          <w:rFonts w:ascii="Verdana" w:hAnsi="Verdana"/>
          <w:b/>
          <w:i/>
          <w:sz w:val="28"/>
          <w:lang w:val="es-MX"/>
        </w:rPr>
        <w:t>8714431</w:t>
      </w:r>
      <w:r w:rsidR="00B92F06" w:rsidRPr="00B92F06">
        <w:rPr>
          <w:rFonts w:ascii="Verdana" w:hAnsi="Verdana"/>
          <w:sz w:val="26"/>
          <w:shd w:val="clear" w:color="auto" w:fill="000000"/>
          <w:lang w:val="es-MX"/>
        </w:rPr>
        <w:t xml:space="preserve"> </w:t>
      </w:r>
    </w:p>
    <w:p w:rsidR="00F96E1A" w:rsidRDefault="00B92F06" w:rsidP="00B92F06">
      <w:pPr>
        <w:pStyle w:val="Textosinformato"/>
        <w:spacing w:line="360" w:lineRule="auto"/>
        <w:ind w:firstLine="708"/>
        <w:jc w:val="both"/>
        <w:rPr>
          <w:rFonts w:ascii="Verdana" w:hAnsi="Verdana"/>
          <w:sz w:val="26"/>
          <w:lang w:val="es-MX"/>
        </w:rPr>
      </w:pPr>
      <w:r>
        <w:rPr>
          <w:rFonts w:ascii="Verdana" w:hAnsi="Verdana"/>
          <w:sz w:val="26"/>
          <w:shd w:val="clear" w:color="auto" w:fill="000000"/>
          <w:lang w:val="es-MX"/>
        </w:rPr>
        <w:t>Teléfono Contactos</w:t>
      </w:r>
      <w:r>
        <w:rPr>
          <w:rFonts w:ascii="Verdana" w:hAnsi="Verdana"/>
          <w:sz w:val="26"/>
          <w:lang w:val="es-MX"/>
        </w:rPr>
        <w:tab/>
        <w:t xml:space="preserve">: </w:t>
      </w:r>
      <w:r>
        <w:rPr>
          <w:rFonts w:ascii="Verdana" w:hAnsi="Verdana"/>
          <w:i/>
          <w:sz w:val="26"/>
          <w:lang w:val="es-MX"/>
        </w:rPr>
        <w:t>32-</w:t>
      </w:r>
      <w:r w:rsidR="00535D46">
        <w:rPr>
          <w:rFonts w:ascii="Verdana" w:hAnsi="Verdana"/>
          <w:i/>
          <w:sz w:val="26"/>
          <w:lang w:val="es-MX"/>
        </w:rPr>
        <w:t>3177413</w:t>
      </w:r>
      <w:r w:rsidR="00CD2D8D">
        <w:rPr>
          <w:rFonts w:ascii="Verdana" w:hAnsi="Verdana"/>
          <w:i/>
          <w:sz w:val="26"/>
          <w:lang w:val="es-MX"/>
        </w:rPr>
        <w:t xml:space="preserve"> / </w:t>
      </w:r>
      <w:r>
        <w:rPr>
          <w:rFonts w:ascii="Verdana" w:hAnsi="Verdana"/>
          <w:i/>
          <w:sz w:val="26"/>
          <w:lang w:val="es-MX"/>
        </w:rPr>
        <w:t>9</w:t>
      </w:r>
      <w:r w:rsidR="00266517">
        <w:rPr>
          <w:rFonts w:ascii="Verdana" w:hAnsi="Verdana"/>
          <w:i/>
          <w:sz w:val="26"/>
          <w:lang w:val="es-MX"/>
        </w:rPr>
        <w:t>9</w:t>
      </w:r>
      <w:r>
        <w:rPr>
          <w:rFonts w:ascii="Verdana" w:hAnsi="Verdana"/>
          <w:i/>
          <w:sz w:val="26"/>
          <w:lang w:val="es-MX"/>
        </w:rPr>
        <w:t>7992617</w:t>
      </w:r>
    </w:p>
    <w:p w:rsidR="00F96E1A" w:rsidRDefault="00F96E1A">
      <w:pPr>
        <w:pStyle w:val="Textosinformato"/>
        <w:spacing w:line="360" w:lineRule="auto"/>
        <w:jc w:val="both"/>
        <w:rPr>
          <w:rFonts w:ascii="Verdana" w:hAnsi="Verdana"/>
          <w:sz w:val="26"/>
          <w:lang w:val="es-MX"/>
        </w:rPr>
      </w:pPr>
      <w:r>
        <w:rPr>
          <w:rFonts w:ascii="Verdana" w:hAnsi="Verdana"/>
          <w:sz w:val="26"/>
          <w:lang w:val="es-MX"/>
        </w:rPr>
        <w:tab/>
      </w:r>
      <w:r>
        <w:rPr>
          <w:rFonts w:ascii="Verdana" w:hAnsi="Verdana"/>
          <w:sz w:val="26"/>
          <w:shd w:val="clear" w:color="auto" w:fill="000000"/>
          <w:lang w:val="es-MX"/>
        </w:rPr>
        <w:t>E-Mail</w:t>
      </w:r>
      <w:r>
        <w:rPr>
          <w:rFonts w:ascii="Verdana" w:hAnsi="Verdana"/>
          <w:sz w:val="26"/>
          <w:lang w:val="es-MX"/>
        </w:rPr>
        <w:tab/>
      </w:r>
      <w:r>
        <w:rPr>
          <w:rFonts w:ascii="Verdana" w:hAnsi="Verdana"/>
          <w:sz w:val="26"/>
          <w:lang w:val="es-MX"/>
        </w:rPr>
        <w:tab/>
      </w:r>
      <w:r>
        <w:rPr>
          <w:rFonts w:ascii="Verdana" w:hAnsi="Verdana"/>
          <w:sz w:val="26"/>
          <w:lang w:val="es-MX"/>
        </w:rPr>
        <w:tab/>
        <w:t xml:space="preserve">: </w:t>
      </w:r>
      <w:hyperlink r:id="rId8" w:history="1">
        <w:r w:rsidR="008F3B30" w:rsidRPr="0090788E">
          <w:rPr>
            <w:rStyle w:val="Hipervnculo"/>
            <w:rFonts w:ascii="Verdana" w:hAnsi="Verdana"/>
            <w:sz w:val="26"/>
            <w:lang w:val="es-MX"/>
          </w:rPr>
          <w:t>renealbistur@yahoo.com</w:t>
        </w:r>
      </w:hyperlink>
    </w:p>
    <w:p w:rsidR="00F96E1A" w:rsidRDefault="00F96E1A">
      <w:pPr>
        <w:pStyle w:val="Textosinformato"/>
        <w:spacing w:line="360" w:lineRule="auto"/>
        <w:jc w:val="both"/>
        <w:rPr>
          <w:rFonts w:ascii="Verdana" w:hAnsi="Verdana"/>
          <w:sz w:val="22"/>
          <w:lang w:val="es-MX"/>
        </w:rPr>
      </w:pPr>
    </w:p>
    <w:p w:rsidR="00F96E1A" w:rsidRDefault="00F96E1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pct20" w:color="000000" w:fill="FFFFFF"/>
        <w:spacing w:line="360" w:lineRule="auto"/>
        <w:jc w:val="both"/>
        <w:rPr>
          <w:rFonts w:ascii="Verdana" w:hAnsi="Verdana"/>
          <w:b/>
          <w:sz w:val="22"/>
          <w:u w:val="single"/>
          <w:lang w:val="es-MX"/>
        </w:rPr>
      </w:pPr>
      <w:r>
        <w:rPr>
          <w:rFonts w:ascii="Verdana" w:hAnsi="Verdana"/>
          <w:b/>
          <w:u w:val="single"/>
          <w:lang w:val="es-MX"/>
        </w:rPr>
        <w:t>ESTUDIOS BASICOS</w:t>
      </w:r>
    </w:p>
    <w:p w:rsidR="00F96E1A" w:rsidRDefault="00F96E1A">
      <w:pPr>
        <w:pStyle w:val="Textosinformato"/>
        <w:spacing w:line="360" w:lineRule="auto"/>
        <w:jc w:val="both"/>
        <w:rPr>
          <w:rFonts w:ascii="Verdana" w:hAnsi="Verdana"/>
          <w:sz w:val="22"/>
          <w:lang w:val="es-MX"/>
        </w:rPr>
      </w:pPr>
    </w:p>
    <w:p w:rsidR="00F96E1A" w:rsidRDefault="00F96E1A">
      <w:pPr>
        <w:pStyle w:val="Textosinformato"/>
        <w:spacing w:line="360" w:lineRule="auto"/>
        <w:jc w:val="both"/>
        <w:rPr>
          <w:rFonts w:ascii="Verdana" w:hAnsi="Verdana"/>
          <w:sz w:val="26"/>
          <w:lang w:val="es-MX"/>
        </w:rPr>
      </w:pPr>
      <w:r>
        <w:rPr>
          <w:rFonts w:ascii="Verdana" w:hAnsi="Verdana"/>
          <w:sz w:val="22"/>
          <w:lang w:val="es-MX"/>
        </w:rPr>
        <w:tab/>
      </w:r>
      <w:r>
        <w:rPr>
          <w:rFonts w:ascii="Verdana" w:hAnsi="Verdana"/>
          <w:sz w:val="26"/>
          <w:shd w:val="clear" w:color="auto" w:fill="000000"/>
          <w:lang w:val="es-MX"/>
        </w:rPr>
        <w:t>Enseñanza Básica</w:t>
      </w:r>
      <w:r>
        <w:rPr>
          <w:rFonts w:ascii="Verdana" w:hAnsi="Verdana"/>
          <w:sz w:val="26"/>
          <w:lang w:val="es-MX"/>
        </w:rPr>
        <w:tab/>
        <w:t xml:space="preserve">: </w:t>
      </w:r>
      <w:r>
        <w:rPr>
          <w:rFonts w:ascii="Verdana" w:hAnsi="Verdana"/>
          <w:i/>
          <w:sz w:val="26"/>
          <w:lang w:val="es-MX"/>
        </w:rPr>
        <w:t>Colegio St</w:t>
      </w:r>
      <w:r w:rsidR="00160673">
        <w:rPr>
          <w:rFonts w:ascii="Verdana" w:hAnsi="Verdana"/>
          <w:i/>
          <w:sz w:val="26"/>
          <w:lang w:val="es-MX"/>
        </w:rPr>
        <w:t>.</w:t>
      </w:r>
      <w:r>
        <w:rPr>
          <w:rFonts w:ascii="Verdana" w:hAnsi="Verdana"/>
          <w:i/>
          <w:sz w:val="26"/>
          <w:lang w:val="es-MX"/>
        </w:rPr>
        <w:t xml:space="preserve"> Paul´s</w:t>
      </w:r>
      <w:r w:rsidR="00DA2DB6">
        <w:rPr>
          <w:rFonts w:ascii="Verdana" w:hAnsi="Verdana"/>
          <w:i/>
          <w:sz w:val="26"/>
          <w:lang w:val="es-MX"/>
        </w:rPr>
        <w:t xml:space="preserve"> </w:t>
      </w:r>
      <w:r w:rsidR="00DC67D2">
        <w:rPr>
          <w:rFonts w:ascii="Verdana" w:hAnsi="Verdana"/>
          <w:i/>
          <w:sz w:val="26"/>
          <w:lang w:val="es-MX"/>
        </w:rPr>
        <w:t>Viña del Mar</w:t>
      </w:r>
      <w:r w:rsidR="00DC67D2">
        <w:rPr>
          <w:rFonts w:ascii="Verdana" w:hAnsi="Verdana"/>
          <w:i/>
          <w:sz w:val="26"/>
          <w:lang w:val="es-MX"/>
        </w:rPr>
        <w:tab/>
      </w:r>
    </w:p>
    <w:p w:rsidR="00F96E1A" w:rsidRDefault="00F96E1A">
      <w:pPr>
        <w:pStyle w:val="Textosinformato"/>
        <w:spacing w:line="360" w:lineRule="auto"/>
        <w:jc w:val="both"/>
        <w:rPr>
          <w:rFonts w:ascii="Verdana" w:hAnsi="Verdana"/>
          <w:sz w:val="26"/>
          <w:lang w:val="es-MX"/>
        </w:rPr>
      </w:pPr>
      <w:r>
        <w:rPr>
          <w:rFonts w:ascii="Verdana" w:hAnsi="Verdana"/>
          <w:sz w:val="26"/>
          <w:lang w:val="es-MX"/>
        </w:rPr>
        <w:tab/>
      </w:r>
      <w:r>
        <w:rPr>
          <w:rFonts w:ascii="Verdana" w:hAnsi="Verdana"/>
          <w:sz w:val="26"/>
          <w:shd w:val="clear" w:color="auto" w:fill="000000"/>
          <w:lang w:val="es-MX"/>
        </w:rPr>
        <w:t>Enseñanza Media</w:t>
      </w:r>
      <w:r>
        <w:rPr>
          <w:rFonts w:ascii="Verdana" w:hAnsi="Verdana"/>
          <w:sz w:val="26"/>
          <w:lang w:val="es-MX"/>
        </w:rPr>
        <w:tab/>
        <w:t xml:space="preserve">: </w:t>
      </w:r>
      <w:r>
        <w:rPr>
          <w:rFonts w:ascii="Verdana" w:hAnsi="Verdana"/>
          <w:i/>
          <w:sz w:val="26"/>
          <w:lang w:val="es-MX"/>
        </w:rPr>
        <w:t>Colegio Pátmos</w:t>
      </w:r>
      <w:r w:rsidR="00DC67D2">
        <w:rPr>
          <w:rFonts w:ascii="Verdana" w:hAnsi="Verdana"/>
          <w:i/>
          <w:sz w:val="26"/>
          <w:lang w:val="es-MX"/>
        </w:rPr>
        <w:t xml:space="preserve"> Viña del Mar</w:t>
      </w:r>
    </w:p>
    <w:p w:rsidR="00F96E1A" w:rsidRDefault="00F96E1A">
      <w:pPr>
        <w:pStyle w:val="Textosinformato"/>
        <w:spacing w:line="360" w:lineRule="auto"/>
        <w:jc w:val="both"/>
        <w:rPr>
          <w:rFonts w:ascii="Verdana" w:hAnsi="Verdana"/>
          <w:i/>
          <w:sz w:val="26"/>
          <w:lang w:val="es-MX"/>
        </w:rPr>
      </w:pPr>
      <w:r>
        <w:rPr>
          <w:rFonts w:ascii="Verdana" w:hAnsi="Verdana"/>
          <w:sz w:val="26"/>
          <w:lang w:val="es-MX"/>
        </w:rPr>
        <w:tab/>
      </w:r>
      <w:r>
        <w:rPr>
          <w:rFonts w:ascii="Verdana" w:hAnsi="Verdana"/>
          <w:sz w:val="26"/>
          <w:shd w:val="clear" w:color="auto" w:fill="000000"/>
          <w:lang w:val="es-MX"/>
        </w:rPr>
        <w:t>P.A.A.</w:t>
      </w:r>
      <w:r>
        <w:rPr>
          <w:rFonts w:ascii="Verdana" w:hAnsi="Verdana"/>
          <w:sz w:val="26"/>
          <w:lang w:val="es-MX"/>
        </w:rPr>
        <w:tab/>
      </w:r>
      <w:r>
        <w:rPr>
          <w:rFonts w:ascii="Verdana" w:hAnsi="Verdana"/>
          <w:sz w:val="26"/>
          <w:lang w:val="es-MX"/>
        </w:rPr>
        <w:tab/>
      </w:r>
      <w:r>
        <w:rPr>
          <w:rFonts w:ascii="Verdana" w:hAnsi="Verdana"/>
          <w:sz w:val="26"/>
          <w:lang w:val="es-MX"/>
        </w:rPr>
        <w:tab/>
        <w:t xml:space="preserve">: </w:t>
      </w:r>
      <w:r>
        <w:rPr>
          <w:rFonts w:ascii="Verdana" w:hAnsi="Verdana"/>
          <w:i/>
          <w:sz w:val="26"/>
          <w:lang w:val="es-MX"/>
        </w:rPr>
        <w:t>Rendida</w:t>
      </w:r>
    </w:p>
    <w:p w:rsidR="00F96E1A" w:rsidRPr="00C21C35" w:rsidRDefault="00C21C35">
      <w:pPr>
        <w:pStyle w:val="Textosinformato"/>
        <w:spacing w:line="360" w:lineRule="auto"/>
        <w:jc w:val="both"/>
        <w:rPr>
          <w:rFonts w:ascii="Verdana" w:hAnsi="Verdana"/>
          <w:sz w:val="26"/>
          <w:lang w:val="es-MX"/>
        </w:rPr>
      </w:pPr>
      <w:r>
        <w:rPr>
          <w:rFonts w:ascii="Verdana" w:hAnsi="Verdana"/>
          <w:sz w:val="26"/>
          <w:lang w:val="es-MX"/>
        </w:rPr>
        <w:tab/>
      </w:r>
      <w:r>
        <w:rPr>
          <w:rFonts w:ascii="Verdana" w:hAnsi="Verdana"/>
          <w:sz w:val="26"/>
          <w:shd w:val="clear" w:color="auto" w:fill="000000"/>
          <w:lang w:val="es-MX"/>
        </w:rPr>
        <w:t>Servicio Militar</w:t>
      </w:r>
      <w:r>
        <w:rPr>
          <w:rFonts w:ascii="Verdana" w:hAnsi="Verdana"/>
          <w:sz w:val="26"/>
          <w:lang w:val="es-MX"/>
        </w:rPr>
        <w:tab/>
      </w:r>
      <w:r>
        <w:rPr>
          <w:rFonts w:ascii="Verdana" w:hAnsi="Verdana"/>
          <w:sz w:val="26"/>
          <w:lang w:val="es-MX"/>
        </w:rPr>
        <w:tab/>
        <w:t>: Al Día.</w:t>
      </w:r>
    </w:p>
    <w:p w:rsidR="006442F2" w:rsidRDefault="006442F2">
      <w:pPr>
        <w:pStyle w:val="Textosinformato"/>
        <w:spacing w:line="360" w:lineRule="auto"/>
        <w:ind w:firstLine="705"/>
        <w:jc w:val="both"/>
        <w:rPr>
          <w:rFonts w:ascii="Verdana" w:hAnsi="Verdana"/>
          <w:b/>
          <w:sz w:val="26"/>
          <w:u w:val="single"/>
          <w:lang w:val="es-MX"/>
        </w:rPr>
      </w:pPr>
    </w:p>
    <w:p w:rsidR="00F96E1A" w:rsidRDefault="00F96E1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pct20" w:color="000000" w:fill="FFFFFF"/>
        <w:spacing w:line="360" w:lineRule="auto"/>
        <w:jc w:val="both"/>
        <w:rPr>
          <w:rFonts w:ascii="Verdana" w:hAnsi="Verdana"/>
          <w:b/>
          <w:sz w:val="22"/>
          <w:u w:val="single"/>
          <w:lang w:val="es-MX"/>
        </w:rPr>
      </w:pPr>
      <w:r>
        <w:rPr>
          <w:rFonts w:ascii="Verdana" w:hAnsi="Verdana"/>
          <w:b/>
          <w:sz w:val="26"/>
          <w:u w:val="single"/>
          <w:lang w:val="es-MX"/>
        </w:rPr>
        <w:t>TITULOS</w:t>
      </w:r>
    </w:p>
    <w:p w:rsidR="00F96E1A" w:rsidRDefault="00F96E1A">
      <w:pPr>
        <w:pStyle w:val="Textosinformato"/>
        <w:spacing w:line="360" w:lineRule="auto"/>
        <w:jc w:val="both"/>
        <w:rPr>
          <w:rFonts w:ascii="Verdana" w:hAnsi="Verdana"/>
          <w:sz w:val="22"/>
          <w:lang w:val="es-MX"/>
        </w:rPr>
      </w:pPr>
    </w:p>
    <w:p w:rsidR="0042178B" w:rsidRPr="0057796E" w:rsidRDefault="0042178B">
      <w:pPr>
        <w:pStyle w:val="Textosinformato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28"/>
          <w:u w:val="single"/>
          <w:lang w:val="es-MX"/>
        </w:rPr>
      </w:pPr>
      <w:r w:rsidRPr="0057796E">
        <w:rPr>
          <w:rFonts w:ascii="Verdana" w:hAnsi="Verdana"/>
          <w:b/>
          <w:sz w:val="32"/>
          <w:u w:val="single"/>
          <w:lang w:val="es-MX"/>
        </w:rPr>
        <w:t xml:space="preserve">Ingeniero </w:t>
      </w:r>
      <w:r w:rsidR="00F96E1A" w:rsidRPr="0057796E">
        <w:rPr>
          <w:rFonts w:ascii="Verdana" w:hAnsi="Verdana"/>
          <w:b/>
          <w:sz w:val="32"/>
          <w:u w:val="single"/>
          <w:lang w:val="es-MX"/>
        </w:rPr>
        <w:t>Experto en Prevención de Riesgos</w:t>
      </w:r>
      <w:r w:rsidR="00F96E1A" w:rsidRPr="0057796E">
        <w:rPr>
          <w:rFonts w:ascii="Verdana" w:hAnsi="Verdana"/>
          <w:sz w:val="32"/>
          <w:u w:val="single"/>
          <w:lang w:val="es-MX"/>
        </w:rPr>
        <w:t xml:space="preserve">  </w:t>
      </w:r>
    </w:p>
    <w:p w:rsidR="00F96E1A" w:rsidRPr="0057796E" w:rsidRDefault="00D61977" w:rsidP="0042178B">
      <w:pPr>
        <w:pStyle w:val="Textosinformato"/>
        <w:spacing w:line="360" w:lineRule="auto"/>
        <w:ind w:left="360"/>
        <w:jc w:val="both"/>
        <w:rPr>
          <w:rFonts w:ascii="Verdana" w:hAnsi="Verdana"/>
          <w:b/>
          <w:sz w:val="28"/>
          <w:u w:val="single"/>
          <w:lang w:val="es-MX"/>
        </w:rPr>
      </w:pPr>
      <w:r w:rsidRPr="0057796E">
        <w:rPr>
          <w:rFonts w:ascii="Verdana" w:hAnsi="Verdana"/>
          <w:b/>
          <w:sz w:val="32"/>
          <w:u w:val="single"/>
          <w:lang w:val="es-MX"/>
        </w:rPr>
        <w:t>Registro N°VQ/P 374</w:t>
      </w:r>
      <w:r w:rsidR="00F96E1A" w:rsidRPr="0057796E">
        <w:rPr>
          <w:rFonts w:ascii="Verdana" w:hAnsi="Verdana"/>
          <w:b/>
          <w:sz w:val="32"/>
          <w:u w:val="single"/>
          <w:lang w:val="es-MX"/>
        </w:rPr>
        <w:t xml:space="preserve"> de Viña del Mar</w:t>
      </w:r>
    </w:p>
    <w:p w:rsidR="008451B7" w:rsidRDefault="008451B7" w:rsidP="008451B7">
      <w:pPr>
        <w:pStyle w:val="Textosinformato"/>
        <w:spacing w:line="360" w:lineRule="auto"/>
        <w:ind w:left="360"/>
        <w:jc w:val="both"/>
        <w:rPr>
          <w:rFonts w:ascii="Verdana" w:hAnsi="Verdana"/>
          <w:lang w:val="es-MX"/>
        </w:rPr>
      </w:pPr>
      <w:r w:rsidRPr="008451B7">
        <w:rPr>
          <w:rFonts w:ascii="Verdana" w:hAnsi="Verdana"/>
          <w:lang w:val="es-MX"/>
        </w:rPr>
        <w:t xml:space="preserve">Universidad Tecnológica de Chile (INACAP) Valparaíso. </w:t>
      </w:r>
    </w:p>
    <w:p w:rsidR="00C10D81" w:rsidRPr="00CD2D8D" w:rsidRDefault="0042178B" w:rsidP="00CD2D8D">
      <w:pPr>
        <w:pStyle w:val="Textosinformato"/>
        <w:spacing w:line="360" w:lineRule="auto"/>
        <w:ind w:left="360"/>
        <w:jc w:val="both"/>
        <w:rPr>
          <w:rFonts w:ascii="Verdana" w:hAnsi="Verdana"/>
          <w:lang w:val="es-MX"/>
        </w:rPr>
      </w:pPr>
      <w:r>
        <w:rPr>
          <w:rFonts w:ascii="Verdana" w:hAnsi="Verdana"/>
          <w:lang w:val="es-MX"/>
        </w:rPr>
        <w:t>Universidad d</w:t>
      </w:r>
      <w:r w:rsidR="00991310">
        <w:rPr>
          <w:rFonts w:ascii="Verdana" w:hAnsi="Verdana"/>
          <w:lang w:val="es-MX"/>
        </w:rPr>
        <w:t>e las Artes y Comunicaciones dependiente de UNIACC</w:t>
      </w:r>
      <w:r w:rsidR="0025402A">
        <w:rPr>
          <w:rFonts w:ascii="Verdana" w:hAnsi="Verdana"/>
          <w:lang w:val="es-MX"/>
        </w:rPr>
        <w:t xml:space="preserve"> (IACC)</w:t>
      </w:r>
    </w:p>
    <w:p w:rsidR="00F96E1A" w:rsidRDefault="00F96E1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pct20" w:color="000000" w:fill="FFFFFF"/>
        <w:spacing w:line="360" w:lineRule="auto"/>
        <w:jc w:val="both"/>
        <w:rPr>
          <w:rFonts w:ascii="Verdana" w:hAnsi="Verdana"/>
          <w:b/>
          <w:sz w:val="22"/>
          <w:u w:val="single"/>
          <w:lang w:val="es-MX"/>
        </w:rPr>
      </w:pPr>
      <w:r>
        <w:rPr>
          <w:rFonts w:ascii="Verdana" w:hAnsi="Verdana"/>
          <w:b/>
          <w:sz w:val="26"/>
          <w:u w:val="single"/>
          <w:lang w:val="es-MX"/>
        </w:rPr>
        <w:lastRenderedPageBreak/>
        <w:t>DESEMPEÑO LABORAL</w:t>
      </w:r>
    </w:p>
    <w:p w:rsidR="00B42956" w:rsidRDefault="00B42956">
      <w:pPr>
        <w:pStyle w:val="Textosinformato"/>
        <w:spacing w:line="360" w:lineRule="auto"/>
        <w:jc w:val="both"/>
        <w:rPr>
          <w:rFonts w:ascii="Verdana" w:hAnsi="Verdana"/>
          <w:color w:val="FFFFFF"/>
          <w:sz w:val="22"/>
          <w:highlight w:val="black"/>
          <w:lang w:val="es-MX"/>
        </w:rPr>
      </w:pPr>
    </w:p>
    <w:p w:rsidR="00E44F6F" w:rsidRPr="00E44F6F" w:rsidRDefault="00E44F6F" w:rsidP="00B92F06">
      <w:pPr>
        <w:pStyle w:val="Textosinformato"/>
        <w:spacing w:line="360" w:lineRule="auto"/>
        <w:ind w:left="2832" w:hanging="2124"/>
        <w:jc w:val="both"/>
        <w:rPr>
          <w:rFonts w:ascii="Verdana" w:hAnsi="Verdana"/>
          <w:color w:val="000000" w:themeColor="text1"/>
          <w:sz w:val="18"/>
          <w:lang w:val="es-MX"/>
        </w:rPr>
      </w:pPr>
      <w:r w:rsidRPr="00DD25E2">
        <w:rPr>
          <w:rFonts w:ascii="Verdana" w:hAnsi="Verdana"/>
          <w:color w:val="FFFFFF"/>
          <w:sz w:val="22"/>
          <w:highlight w:val="black"/>
          <w:lang w:val="es-MX"/>
        </w:rPr>
        <w:t>201</w:t>
      </w:r>
      <w:r>
        <w:rPr>
          <w:rFonts w:ascii="Verdana" w:hAnsi="Verdana"/>
          <w:color w:val="FFFFFF"/>
          <w:sz w:val="22"/>
          <w:highlight w:val="black"/>
          <w:lang w:val="es-MX"/>
        </w:rPr>
        <w:t>5</w:t>
      </w:r>
      <w:r w:rsidRPr="00DD25E2">
        <w:rPr>
          <w:rFonts w:ascii="Verdana" w:hAnsi="Verdana"/>
          <w:color w:val="FFFFFF"/>
          <w:sz w:val="22"/>
          <w:highlight w:val="black"/>
          <w:lang w:val="es-MX"/>
        </w:rPr>
        <w:t xml:space="preserve"> </w:t>
      </w:r>
      <w:r>
        <w:rPr>
          <w:rFonts w:ascii="Verdana" w:hAnsi="Verdana"/>
          <w:color w:val="FFFFFF"/>
          <w:sz w:val="22"/>
          <w:highlight w:val="black"/>
          <w:lang w:val="es-MX"/>
        </w:rPr>
        <w:t xml:space="preserve">- </w:t>
      </w:r>
      <w:r w:rsidR="00CC0E41">
        <w:rPr>
          <w:rFonts w:ascii="Verdana" w:hAnsi="Verdana"/>
          <w:color w:val="FFFFFF"/>
          <w:sz w:val="22"/>
          <w:highlight w:val="black"/>
          <w:lang w:val="es-MX"/>
        </w:rPr>
        <w:t>a la fecha</w:t>
      </w:r>
      <w:r>
        <w:rPr>
          <w:rFonts w:ascii="Verdana" w:hAnsi="Verdana"/>
          <w:color w:val="FFFFFF"/>
          <w:sz w:val="22"/>
          <w:highlight w:val="black"/>
          <w:lang w:val="es-MX"/>
        </w:rPr>
        <w:t xml:space="preserve"> </w:t>
      </w:r>
      <w:r w:rsidRPr="00E44F6F">
        <w:rPr>
          <w:rFonts w:ascii="Verdana" w:hAnsi="Verdana"/>
          <w:color w:val="FFFFFF"/>
          <w:sz w:val="22"/>
          <w:lang w:val="es-MX"/>
        </w:rPr>
        <w:t xml:space="preserve">  </w:t>
      </w:r>
      <w:r>
        <w:rPr>
          <w:rFonts w:ascii="Verdana" w:hAnsi="Verdana"/>
          <w:sz w:val="22"/>
          <w:lang w:val="es-MX"/>
        </w:rPr>
        <w:t xml:space="preserve">: </w:t>
      </w:r>
      <w:r w:rsidR="00063CC3">
        <w:rPr>
          <w:rFonts w:ascii="Verdana" w:hAnsi="Verdana"/>
          <w:sz w:val="18"/>
          <w:lang w:val="es-MX"/>
        </w:rPr>
        <w:t>Asesor en Prevención de Riesgos en construcción de planta generadora de Electricidad (KELAR un proyecto SAMSUNG KOREA)</w:t>
      </w:r>
      <w:r w:rsidRPr="00CC0E41">
        <w:rPr>
          <w:rFonts w:ascii="Verdana" w:hAnsi="Verdana"/>
          <w:color w:val="000000" w:themeColor="text1"/>
          <w:sz w:val="18"/>
          <w:lang w:val="es-MX"/>
        </w:rPr>
        <w:t xml:space="preserve"> </w:t>
      </w:r>
      <w:r w:rsidR="00063CC3">
        <w:rPr>
          <w:rFonts w:ascii="Verdana" w:hAnsi="Verdana"/>
          <w:color w:val="000000" w:themeColor="text1"/>
          <w:sz w:val="18"/>
          <w:lang w:val="es-MX"/>
        </w:rPr>
        <w:t>en VyV-DSD-GYM (Vial y Vives DSD Graña y Montero S.A.)</w:t>
      </w:r>
      <w:r w:rsidR="00266517">
        <w:rPr>
          <w:rFonts w:ascii="Verdana" w:hAnsi="Verdana"/>
          <w:color w:val="000000" w:themeColor="text1"/>
          <w:sz w:val="18"/>
          <w:lang w:val="es-MX"/>
        </w:rPr>
        <w:t xml:space="preserve"> Gonzalo Mayorga 985592074</w:t>
      </w:r>
    </w:p>
    <w:p w:rsidR="006F20B4" w:rsidRPr="006F20B4" w:rsidRDefault="006F20B4" w:rsidP="00B92F06">
      <w:pPr>
        <w:pStyle w:val="Textosinformato"/>
        <w:spacing w:line="360" w:lineRule="auto"/>
        <w:ind w:left="2832" w:hanging="2124"/>
        <w:jc w:val="both"/>
        <w:rPr>
          <w:rFonts w:ascii="Verdana" w:hAnsi="Verdana"/>
          <w:sz w:val="22"/>
          <w:highlight w:val="black"/>
          <w:lang w:val="es-MX"/>
        </w:rPr>
      </w:pPr>
      <w:r w:rsidRPr="00DD25E2">
        <w:rPr>
          <w:rFonts w:ascii="Verdana" w:hAnsi="Verdana"/>
          <w:color w:val="FFFFFF"/>
          <w:sz w:val="22"/>
          <w:highlight w:val="black"/>
          <w:lang w:val="es-MX"/>
        </w:rPr>
        <w:t>201</w:t>
      </w:r>
      <w:r w:rsidR="00C102E0">
        <w:rPr>
          <w:rFonts w:ascii="Verdana" w:hAnsi="Verdana"/>
          <w:color w:val="FFFFFF"/>
          <w:sz w:val="22"/>
          <w:highlight w:val="black"/>
          <w:lang w:val="es-MX"/>
        </w:rPr>
        <w:t>3</w:t>
      </w:r>
      <w:r w:rsidRPr="00DD25E2">
        <w:rPr>
          <w:rFonts w:ascii="Verdana" w:hAnsi="Verdana"/>
          <w:color w:val="FFFFFF"/>
          <w:sz w:val="22"/>
          <w:highlight w:val="black"/>
          <w:lang w:val="es-MX"/>
        </w:rPr>
        <w:t xml:space="preserve"> </w:t>
      </w:r>
      <w:r w:rsidR="007434B8">
        <w:rPr>
          <w:rFonts w:ascii="Verdana" w:hAnsi="Verdana"/>
          <w:color w:val="FFFFFF"/>
          <w:sz w:val="22"/>
          <w:highlight w:val="black"/>
          <w:lang w:val="es-MX"/>
        </w:rPr>
        <w:t>–</w:t>
      </w:r>
      <w:r>
        <w:rPr>
          <w:rFonts w:ascii="Verdana" w:hAnsi="Verdana"/>
          <w:color w:val="FFFFFF"/>
          <w:sz w:val="22"/>
          <w:highlight w:val="black"/>
          <w:lang w:val="es-MX"/>
        </w:rPr>
        <w:t xml:space="preserve"> </w:t>
      </w:r>
      <w:r w:rsidRPr="002F7D3E">
        <w:rPr>
          <w:rFonts w:ascii="Verdana" w:hAnsi="Verdana"/>
          <w:color w:val="FFFFFF"/>
          <w:sz w:val="22"/>
          <w:highlight w:val="black"/>
          <w:lang w:val="es-MX"/>
        </w:rPr>
        <w:t>201</w:t>
      </w:r>
      <w:r w:rsidR="00C102E0" w:rsidRPr="002F7D3E">
        <w:rPr>
          <w:rFonts w:ascii="Verdana" w:hAnsi="Verdana"/>
          <w:color w:val="FFFFFF"/>
          <w:sz w:val="22"/>
          <w:highlight w:val="black"/>
          <w:lang w:val="es-MX"/>
        </w:rPr>
        <w:t>4</w:t>
      </w:r>
      <w:r w:rsidRPr="00C102E0">
        <w:rPr>
          <w:rFonts w:ascii="Verdana" w:hAnsi="Verdana"/>
          <w:sz w:val="22"/>
          <w:lang w:val="es-MX"/>
        </w:rPr>
        <w:t xml:space="preserve">  </w:t>
      </w:r>
      <w:r w:rsidRPr="00C102E0">
        <w:rPr>
          <w:rFonts w:ascii="Verdana" w:hAnsi="Verdana"/>
          <w:sz w:val="22"/>
          <w:lang w:val="es-MX"/>
        </w:rPr>
        <w:tab/>
      </w:r>
      <w:r>
        <w:rPr>
          <w:rFonts w:ascii="Verdana" w:hAnsi="Verdana"/>
          <w:sz w:val="22"/>
          <w:lang w:val="es-MX"/>
        </w:rPr>
        <w:t xml:space="preserve">: </w:t>
      </w:r>
      <w:r w:rsidRPr="007434B8">
        <w:rPr>
          <w:rFonts w:ascii="Verdana" w:hAnsi="Verdana"/>
          <w:sz w:val="18"/>
          <w:lang w:val="es-MX"/>
        </w:rPr>
        <w:t>HSE de empresa TECNO CyS en minera Lumina Co</w:t>
      </w:r>
      <w:r w:rsidR="00CC0E41">
        <w:rPr>
          <w:rFonts w:ascii="Verdana" w:hAnsi="Verdana"/>
          <w:sz w:val="18"/>
          <w:lang w:val="es-MX"/>
        </w:rPr>
        <w:t>p</w:t>
      </w:r>
      <w:r w:rsidRPr="007434B8">
        <w:rPr>
          <w:rFonts w:ascii="Verdana" w:hAnsi="Verdana"/>
          <w:sz w:val="18"/>
          <w:lang w:val="es-MX"/>
        </w:rPr>
        <w:t>per Company Caserones, Precomisionamiento Mecánico.</w:t>
      </w:r>
      <w:r w:rsidR="00D8435E" w:rsidRPr="007434B8">
        <w:rPr>
          <w:rFonts w:ascii="Verdana" w:hAnsi="Verdana"/>
          <w:sz w:val="18"/>
          <w:lang w:val="es-MX"/>
        </w:rPr>
        <w:t xml:space="preserve"> Marcos </w:t>
      </w:r>
      <w:r w:rsidR="00160673" w:rsidRPr="007434B8">
        <w:rPr>
          <w:rFonts w:ascii="Verdana" w:hAnsi="Verdana"/>
          <w:sz w:val="18"/>
          <w:lang w:val="es-MX"/>
        </w:rPr>
        <w:t>López</w:t>
      </w:r>
      <w:r w:rsidR="00D8435E" w:rsidRPr="007434B8">
        <w:rPr>
          <w:rFonts w:ascii="Verdana" w:hAnsi="Verdana"/>
          <w:sz w:val="18"/>
          <w:lang w:val="es-MX"/>
        </w:rPr>
        <w:t xml:space="preserve"> Jefe de departamento de Prevención de Riesgos: 93599799</w:t>
      </w:r>
      <w:r w:rsidRPr="007434B8">
        <w:rPr>
          <w:rFonts w:ascii="Verdana" w:hAnsi="Verdana"/>
          <w:sz w:val="18"/>
          <w:lang w:val="es-MX"/>
        </w:rPr>
        <w:t xml:space="preserve"> </w:t>
      </w:r>
    </w:p>
    <w:p w:rsidR="00D61977" w:rsidRDefault="00D61977" w:rsidP="00B92F06">
      <w:pPr>
        <w:pStyle w:val="Textosinformato"/>
        <w:spacing w:line="360" w:lineRule="auto"/>
        <w:ind w:left="2832" w:hanging="2124"/>
        <w:jc w:val="both"/>
        <w:rPr>
          <w:rFonts w:ascii="Verdana" w:hAnsi="Verdana"/>
          <w:color w:val="FFFFFF"/>
          <w:sz w:val="22"/>
          <w:highlight w:val="black"/>
          <w:lang w:val="es-MX"/>
        </w:rPr>
      </w:pPr>
      <w:r w:rsidRPr="00DD25E2">
        <w:rPr>
          <w:rFonts w:ascii="Verdana" w:hAnsi="Verdana"/>
          <w:color w:val="FFFFFF"/>
          <w:sz w:val="22"/>
          <w:highlight w:val="black"/>
          <w:lang w:val="es-MX"/>
        </w:rPr>
        <w:t>201</w:t>
      </w:r>
      <w:r>
        <w:rPr>
          <w:rFonts w:ascii="Verdana" w:hAnsi="Verdana"/>
          <w:color w:val="FFFFFF"/>
          <w:sz w:val="22"/>
          <w:highlight w:val="black"/>
          <w:lang w:val="es-MX"/>
        </w:rPr>
        <w:t>2</w:t>
      </w:r>
      <w:r w:rsidRPr="00DD25E2">
        <w:rPr>
          <w:rFonts w:ascii="Verdana" w:hAnsi="Verdana"/>
          <w:color w:val="FFFFFF"/>
          <w:sz w:val="22"/>
          <w:highlight w:val="black"/>
          <w:lang w:val="es-MX"/>
        </w:rPr>
        <w:t xml:space="preserve"> </w:t>
      </w:r>
      <w:r w:rsidR="006F20B4">
        <w:rPr>
          <w:rFonts w:ascii="Verdana" w:hAnsi="Verdana"/>
          <w:color w:val="FFFFFF"/>
          <w:sz w:val="22"/>
          <w:highlight w:val="black"/>
          <w:lang w:val="es-MX"/>
        </w:rPr>
        <w:t>- 2012</w:t>
      </w:r>
      <w:r>
        <w:rPr>
          <w:rFonts w:ascii="Verdana" w:hAnsi="Verdana"/>
          <w:color w:val="FFFFFF"/>
          <w:sz w:val="22"/>
          <w:lang w:val="es-MX"/>
        </w:rPr>
        <w:t xml:space="preserve">  </w:t>
      </w:r>
      <w:r>
        <w:rPr>
          <w:rFonts w:ascii="Verdana" w:hAnsi="Verdana"/>
          <w:color w:val="FFFFFF"/>
          <w:sz w:val="22"/>
          <w:lang w:val="es-MX"/>
        </w:rPr>
        <w:tab/>
      </w:r>
      <w:r w:rsidRPr="00D61977">
        <w:rPr>
          <w:rFonts w:ascii="Verdana" w:hAnsi="Verdana"/>
          <w:sz w:val="22"/>
          <w:lang w:val="es-MX"/>
        </w:rPr>
        <w:t xml:space="preserve">: </w:t>
      </w:r>
      <w:r w:rsidR="00C54F4A" w:rsidRPr="007434B8">
        <w:rPr>
          <w:rFonts w:ascii="Verdana" w:hAnsi="Verdana"/>
          <w:sz w:val="18"/>
          <w:lang w:val="es-MX"/>
        </w:rPr>
        <w:t>Jefe de Turno</w:t>
      </w:r>
      <w:r w:rsidR="00991310" w:rsidRPr="007434B8">
        <w:rPr>
          <w:rFonts w:ascii="Verdana" w:hAnsi="Verdana"/>
          <w:sz w:val="18"/>
          <w:lang w:val="es-MX"/>
        </w:rPr>
        <w:t xml:space="preserve"> HSE</w:t>
      </w:r>
      <w:r w:rsidRPr="007434B8">
        <w:rPr>
          <w:rFonts w:ascii="Verdana" w:hAnsi="Verdana"/>
          <w:color w:val="FFFFFF"/>
          <w:sz w:val="18"/>
          <w:lang w:val="es-MX"/>
        </w:rPr>
        <w:t xml:space="preserve"> </w:t>
      </w:r>
      <w:r w:rsidRPr="007434B8">
        <w:rPr>
          <w:rFonts w:ascii="Verdana" w:hAnsi="Verdana"/>
          <w:sz w:val="18"/>
          <w:lang w:val="es-MX"/>
        </w:rPr>
        <w:t>de Empresa M</w:t>
      </w:r>
      <w:r w:rsidR="00300518">
        <w:rPr>
          <w:rFonts w:ascii="Verdana" w:hAnsi="Verdana"/>
          <w:sz w:val="18"/>
          <w:lang w:val="es-MX"/>
        </w:rPr>
        <w:t>ONTEC</w:t>
      </w:r>
      <w:r w:rsidR="0057796E" w:rsidRPr="007434B8">
        <w:rPr>
          <w:rFonts w:ascii="Verdana" w:hAnsi="Verdana"/>
          <w:sz w:val="18"/>
          <w:lang w:val="es-MX"/>
        </w:rPr>
        <w:t xml:space="preserve"> Ltda.</w:t>
      </w:r>
      <w:r w:rsidRPr="007434B8">
        <w:rPr>
          <w:rFonts w:ascii="Verdana" w:hAnsi="Verdana"/>
          <w:sz w:val="18"/>
          <w:lang w:val="es-MX"/>
        </w:rPr>
        <w:t xml:space="preserve"> en Minera Lumina Cop</w:t>
      </w:r>
      <w:r w:rsidR="00627CB3" w:rsidRPr="007434B8">
        <w:rPr>
          <w:rFonts w:ascii="Verdana" w:hAnsi="Verdana"/>
          <w:sz w:val="18"/>
          <w:lang w:val="es-MX"/>
        </w:rPr>
        <w:t>p</w:t>
      </w:r>
      <w:r w:rsidRPr="007434B8">
        <w:rPr>
          <w:rFonts w:ascii="Verdana" w:hAnsi="Verdana"/>
          <w:sz w:val="18"/>
          <w:lang w:val="es-MX"/>
        </w:rPr>
        <w:t>er Company Caserones: Movimiento de Tierra</w:t>
      </w:r>
      <w:r w:rsidR="00D8435E" w:rsidRPr="007434B8">
        <w:rPr>
          <w:rFonts w:ascii="Verdana" w:hAnsi="Verdana"/>
          <w:sz w:val="18"/>
          <w:lang w:val="es-MX"/>
        </w:rPr>
        <w:t>, Precomisionamiento,</w:t>
      </w:r>
      <w:r w:rsidRPr="007434B8">
        <w:rPr>
          <w:rFonts w:ascii="Verdana" w:hAnsi="Verdana"/>
          <w:sz w:val="18"/>
          <w:lang w:val="es-MX"/>
        </w:rPr>
        <w:t xml:space="preserve"> Obras civiles,</w:t>
      </w:r>
      <w:r w:rsidR="00E25133" w:rsidRPr="007434B8">
        <w:rPr>
          <w:rFonts w:ascii="Verdana" w:hAnsi="Verdana"/>
          <w:sz w:val="18"/>
          <w:lang w:val="es-MX"/>
        </w:rPr>
        <w:t xml:space="preserve"> Montaje</w:t>
      </w:r>
      <w:r w:rsidR="00627CB3" w:rsidRPr="007434B8">
        <w:rPr>
          <w:rFonts w:ascii="Verdana" w:hAnsi="Verdana"/>
          <w:sz w:val="18"/>
          <w:lang w:val="es-MX"/>
        </w:rPr>
        <w:t xml:space="preserve"> Piping y HDPE, OO.CC.</w:t>
      </w:r>
      <w:r w:rsidR="00D8435E" w:rsidRPr="007434B8">
        <w:rPr>
          <w:rFonts w:ascii="Verdana" w:hAnsi="Verdana"/>
          <w:sz w:val="18"/>
          <w:lang w:val="es-MX"/>
        </w:rPr>
        <w:t xml:space="preserve"> Jorge Poblete Adm</w:t>
      </w:r>
      <w:r w:rsidR="00DD77DD">
        <w:rPr>
          <w:rFonts w:ascii="Verdana" w:hAnsi="Verdana"/>
          <w:sz w:val="18"/>
          <w:lang w:val="es-MX"/>
        </w:rPr>
        <w:t>inistrador</w:t>
      </w:r>
      <w:r w:rsidR="00D8435E" w:rsidRPr="007434B8">
        <w:rPr>
          <w:rFonts w:ascii="Verdana" w:hAnsi="Verdana"/>
          <w:sz w:val="18"/>
          <w:lang w:val="es-MX"/>
        </w:rPr>
        <w:t xml:space="preserve"> de Contrato: 82288015</w:t>
      </w:r>
      <w:r w:rsidRPr="007434B8">
        <w:rPr>
          <w:rFonts w:ascii="Verdana" w:hAnsi="Verdana"/>
          <w:sz w:val="18"/>
          <w:lang w:val="es-MX"/>
        </w:rPr>
        <w:t xml:space="preserve"> </w:t>
      </w:r>
      <w:r w:rsidR="00C102E0" w:rsidRPr="007434B8">
        <w:rPr>
          <w:rFonts w:ascii="Verdana" w:hAnsi="Verdana"/>
          <w:sz w:val="18"/>
          <w:lang w:val="es-MX"/>
        </w:rPr>
        <w:t xml:space="preserve"> </w:t>
      </w:r>
    </w:p>
    <w:p w:rsidR="00796D37" w:rsidRPr="00796D37" w:rsidRDefault="00B92F06" w:rsidP="00B92F06">
      <w:pPr>
        <w:pStyle w:val="Textosinformato"/>
        <w:spacing w:line="360" w:lineRule="auto"/>
        <w:ind w:left="2832" w:hanging="2124"/>
        <w:jc w:val="both"/>
        <w:rPr>
          <w:rFonts w:ascii="Verdana" w:hAnsi="Verdana"/>
          <w:sz w:val="22"/>
          <w:lang w:val="es-MX"/>
        </w:rPr>
      </w:pPr>
      <w:r w:rsidRPr="00DD25E2">
        <w:rPr>
          <w:rFonts w:ascii="Verdana" w:hAnsi="Verdana"/>
          <w:color w:val="FFFFFF"/>
          <w:sz w:val="22"/>
          <w:highlight w:val="black"/>
          <w:lang w:val="es-MX"/>
        </w:rPr>
        <w:t>201</w:t>
      </w:r>
      <w:r w:rsidR="00796D37">
        <w:rPr>
          <w:rFonts w:ascii="Verdana" w:hAnsi="Verdana"/>
          <w:color w:val="FFFFFF"/>
          <w:sz w:val="22"/>
          <w:highlight w:val="black"/>
          <w:lang w:val="es-MX"/>
        </w:rPr>
        <w:t>2</w:t>
      </w:r>
      <w:r w:rsidRPr="00DD25E2">
        <w:rPr>
          <w:rFonts w:ascii="Verdana" w:hAnsi="Verdana"/>
          <w:color w:val="FFFFFF"/>
          <w:sz w:val="22"/>
          <w:highlight w:val="black"/>
          <w:lang w:val="es-MX"/>
        </w:rPr>
        <w:t xml:space="preserve"> </w:t>
      </w:r>
      <w:r w:rsidR="00D61977">
        <w:rPr>
          <w:rFonts w:ascii="Verdana" w:hAnsi="Verdana"/>
          <w:color w:val="FFFFFF"/>
          <w:sz w:val="22"/>
          <w:highlight w:val="black"/>
          <w:lang w:val="es-MX"/>
        </w:rPr>
        <w:t>- 2012</w:t>
      </w:r>
      <w:r w:rsidR="00796D37">
        <w:rPr>
          <w:rFonts w:ascii="Verdana" w:hAnsi="Verdana"/>
          <w:color w:val="FFFFFF"/>
          <w:sz w:val="22"/>
          <w:lang w:val="es-MX"/>
        </w:rPr>
        <w:t xml:space="preserve">  </w:t>
      </w:r>
      <w:r w:rsidR="00D61977">
        <w:rPr>
          <w:rFonts w:ascii="Verdana" w:hAnsi="Verdana"/>
          <w:color w:val="FFFFFF"/>
          <w:sz w:val="22"/>
          <w:lang w:val="es-MX"/>
        </w:rPr>
        <w:tab/>
      </w:r>
      <w:r w:rsidR="00796D37" w:rsidRPr="00796D37">
        <w:rPr>
          <w:rFonts w:ascii="Verdana" w:hAnsi="Verdana"/>
          <w:sz w:val="22"/>
          <w:lang w:val="es-MX"/>
        </w:rPr>
        <w:t>:</w:t>
      </w:r>
      <w:r w:rsidR="00D61977">
        <w:rPr>
          <w:rFonts w:ascii="Verdana" w:hAnsi="Verdana"/>
          <w:sz w:val="22"/>
          <w:lang w:val="es-MX"/>
        </w:rPr>
        <w:t xml:space="preserve"> </w:t>
      </w:r>
      <w:r w:rsidR="00796D37" w:rsidRPr="007434B8">
        <w:rPr>
          <w:rFonts w:ascii="Verdana" w:hAnsi="Verdana"/>
          <w:sz w:val="18"/>
          <w:lang w:val="es-MX"/>
        </w:rPr>
        <w:t>Asesor en terreno</w:t>
      </w:r>
      <w:r w:rsidR="00796D37" w:rsidRPr="007434B8">
        <w:rPr>
          <w:rFonts w:ascii="Verdana" w:hAnsi="Verdana"/>
          <w:color w:val="FFFFFF"/>
          <w:sz w:val="18"/>
          <w:lang w:val="es-MX"/>
        </w:rPr>
        <w:t xml:space="preserve"> </w:t>
      </w:r>
      <w:r w:rsidR="00796D37" w:rsidRPr="007434B8">
        <w:rPr>
          <w:rFonts w:ascii="Verdana" w:hAnsi="Verdana"/>
          <w:sz w:val="18"/>
          <w:lang w:val="es-MX"/>
        </w:rPr>
        <w:t>de Empresa M</w:t>
      </w:r>
      <w:r w:rsidR="00300518">
        <w:rPr>
          <w:rFonts w:ascii="Verdana" w:hAnsi="Verdana"/>
          <w:sz w:val="18"/>
          <w:lang w:val="es-MX"/>
        </w:rPr>
        <w:t>ONTEC</w:t>
      </w:r>
      <w:r w:rsidR="00796D37" w:rsidRPr="007434B8">
        <w:rPr>
          <w:rFonts w:ascii="Verdana" w:hAnsi="Verdana"/>
          <w:sz w:val="18"/>
          <w:lang w:val="es-MX"/>
        </w:rPr>
        <w:t xml:space="preserve"> </w:t>
      </w:r>
      <w:r w:rsidR="00E25133" w:rsidRPr="007434B8">
        <w:rPr>
          <w:rFonts w:ascii="Verdana" w:hAnsi="Verdana"/>
          <w:sz w:val="18"/>
          <w:lang w:val="es-MX"/>
        </w:rPr>
        <w:t xml:space="preserve">Ltda. </w:t>
      </w:r>
      <w:r w:rsidR="00DD77DD" w:rsidRPr="007434B8">
        <w:rPr>
          <w:rFonts w:ascii="Verdana" w:hAnsi="Verdana"/>
          <w:sz w:val="18"/>
          <w:lang w:val="es-MX"/>
        </w:rPr>
        <w:t>E</w:t>
      </w:r>
      <w:r w:rsidR="00796D37" w:rsidRPr="007434B8">
        <w:rPr>
          <w:rFonts w:ascii="Verdana" w:hAnsi="Verdana"/>
          <w:sz w:val="18"/>
          <w:lang w:val="es-MX"/>
        </w:rPr>
        <w:t>n</w:t>
      </w:r>
      <w:r w:rsidR="00DD77DD">
        <w:rPr>
          <w:rFonts w:ascii="Verdana" w:hAnsi="Verdana"/>
          <w:sz w:val="18"/>
          <w:lang w:val="es-MX"/>
        </w:rPr>
        <w:t xml:space="preserve"> </w:t>
      </w:r>
      <w:r w:rsidR="00E25133" w:rsidRPr="007434B8">
        <w:rPr>
          <w:rFonts w:ascii="Verdana" w:hAnsi="Verdana"/>
          <w:sz w:val="18"/>
          <w:lang w:val="es-MX"/>
        </w:rPr>
        <w:t xml:space="preserve">Minera Doña Inés de </w:t>
      </w:r>
      <w:r w:rsidR="00796D37" w:rsidRPr="007434B8">
        <w:rPr>
          <w:rFonts w:ascii="Verdana" w:hAnsi="Verdana"/>
          <w:sz w:val="18"/>
          <w:lang w:val="es-MX"/>
        </w:rPr>
        <w:t>C</w:t>
      </w:r>
      <w:r w:rsidR="00E25133" w:rsidRPr="007434B8">
        <w:rPr>
          <w:rFonts w:ascii="Verdana" w:hAnsi="Verdana"/>
          <w:sz w:val="18"/>
          <w:lang w:val="es-MX"/>
        </w:rPr>
        <w:t>ollahuasi;</w:t>
      </w:r>
      <w:r w:rsidR="00796D37" w:rsidRPr="007434B8">
        <w:rPr>
          <w:rFonts w:ascii="Verdana" w:hAnsi="Verdana"/>
          <w:sz w:val="18"/>
          <w:lang w:val="es-MX"/>
        </w:rPr>
        <w:t xml:space="preserve"> Movimiento de Tierra</w:t>
      </w:r>
      <w:r w:rsidR="00D8435E" w:rsidRPr="007434B8">
        <w:rPr>
          <w:rFonts w:ascii="Verdana" w:hAnsi="Verdana"/>
          <w:sz w:val="18"/>
          <w:lang w:val="es-MX"/>
        </w:rPr>
        <w:t>, Precomisionamiento,</w:t>
      </w:r>
      <w:r w:rsidR="00D61977" w:rsidRPr="007434B8">
        <w:rPr>
          <w:rFonts w:ascii="Verdana" w:hAnsi="Verdana"/>
          <w:sz w:val="18"/>
          <w:lang w:val="es-MX"/>
        </w:rPr>
        <w:t xml:space="preserve"> Obras civiles, </w:t>
      </w:r>
      <w:r w:rsidR="00E25133" w:rsidRPr="007434B8">
        <w:rPr>
          <w:rFonts w:ascii="Verdana" w:hAnsi="Verdana"/>
          <w:sz w:val="18"/>
          <w:lang w:val="es-MX"/>
        </w:rPr>
        <w:t xml:space="preserve">Montaje, </w:t>
      </w:r>
      <w:r w:rsidR="00796D37" w:rsidRPr="007434B8">
        <w:rPr>
          <w:rFonts w:ascii="Verdana" w:hAnsi="Verdana"/>
          <w:sz w:val="18"/>
          <w:lang w:val="es-MX"/>
        </w:rPr>
        <w:t>Piping</w:t>
      </w:r>
      <w:r w:rsidR="00D61977" w:rsidRPr="007434B8">
        <w:rPr>
          <w:rFonts w:ascii="Verdana" w:hAnsi="Verdana"/>
          <w:sz w:val="18"/>
          <w:lang w:val="es-MX"/>
        </w:rPr>
        <w:t xml:space="preserve"> y HDPE</w:t>
      </w:r>
      <w:r w:rsidR="00796D37" w:rsidRPr="007434B8">
        <w:rPr>
          <w:rFonts w:ascii="Verdana" w:hAnsi="Verdana"/>
          <w:sz w:val="18"/>
          <w:lang w:val="es-MX"/>
        </w:rPr>
        <w:t xml:space="preserve">. </w:t>
      </w:r>
      <w:r w:rsidR="00A57EBE" w:rsidRPr="007434B8">
        <w:rPr>
          <w:rFonts w:ascii="Verdana" w:hAnsi="Verdana"/>
          <w:sz w:val="18"/>
          <w:lang w:val="es-MX"/>
        </w:rPr>
        <w:t>Victor Arroyo: 79777868</w:t>
      </w:r>
    </w:p>
    <w:p w:rsidR="0060444B" w:rsidRPr="007434B8" w:rsidRDefault="00796D37" w:rsidP="00B92F06">
      <w:pPr>
        <w:pStyle w:val="Textosinformato"/>
        <w:spacing w:line="360" w:lineRule="auto"/>
        <w:ind w:left="2832" w:hanging="2124"/>
        <w:jc w:val="both"/>
        <w:rPr>
          <w:rFonts w:ascii="Verdana" w:hAnsi="Verdana"/>
          <w:sz w:val="18"/>
          <w:lang w:val="es-MX"/>
        </w:rPr>
      </w:pPr>
      <w:r w:rsidRPr="00DD25E2">
        <w:rPr>
          <w:rFonts w:ascii="Verdana" w:hAnsi="Verdana"/>
          <w:color w:val="FFFFFF"/>
          <w:sz w:val="22"/>
          <w:highlight w:val="black"/>
          <w:lang w:val="es-MX"/>
        </w:rPr>
        <w:t xml:space="preserve">2011 </w:t>
      </w:r>
      <w:r>
        <w:rPr>
          <w:rFonts w:ascii="Verdana" w:hAnsi="Verdana"/>
          <w:color w:val="FFFFFF"/>
          <w:sz w:val="22"/>
          <w:highlight w:val="black"/>
          <w:lang w:val="es-MX"/>
        </w:rPr>
        <w:t>– 2012</w:t>
      </w:r>
      <w:r>
        <w:rPr>
          <w:rFonts w:ascii="Verdana" w:hAnsi="Verdana"/>
          <w:color w:val="FFFFFF"/>
          <w:sz w:val="22"/>
          <w:lang w:val="es-MX"/>
        </w:rPr>
        <w:t xml:space="preserve">      </w:t>
      </w:r>
      <w:r w:rsidR="00B92F06" w:rsidRPr="00DD25E2">
        <w:rPr>
          <w:rFonts w:ascii="Verdana" w:hAnsi="Verdana"/>
          <w:sz w:val="22"/>
          <w:lang w:val="es-MX"/>
        </w:rPr>
        <w:t>:</w:t>
      </w:r>
      <w:r w:rsidR="00B92F06">
        <w:rPr>
          <w:rFonts w:ascii="Verdana" w:hAnsi="Verdana"/>
          <w:sz w:val="22"/>
          <w:lang w:val="es-MX"/>
        </w:rPr>
        <w:t xml:space="preserve"> </w:t>
      </w:r>
      <w:r w:rsidR="0060444B" w:rsidRPr="007434B8">
        <w:rPr>
          <w:rFonts w:ascii="Verdana" w:hAnsi="Verdana"/>
          <w:sz w:val="18"/>
          <w:lang w:val="es-MX"/>
        </w:rPr>
        <w:t>Asesor de su</w:t>
      </w:r>
      <w:r w:rsidR="009E7485" w:rsidRPr="007434B8">
        <w:rPr>
          <w:rFonts w:ascii="Verdana" w:hAnsi="Verdana"/>
          <w:sz w:val="18"/>
          <w:lang w:val="es-MX"/>
        </w:rPr>
        <w:t xml:space="preserve">stentabilidad, en </w:t>
      </w:r>
      <w:r w:rsidR="00300518">
        <w:rPr>
          <w:rFonts w:ascii="Verdana" w:hAnsi="Verdana"/>
          <w:sz w:val="18"/>
          <w:lang w:val="es-MX"/>
        </w:rPr>
        <w:t xml:space="preserve">empresa PROMET S.A. en </w:t>
      </w:r>
      <w:r w:rsidR="009E7485" w:rsidRPr="007434B8">
        <w:rPr>
          <w:rFonts w:ascii="Verdana" w:hAnsi="Verdana"/>
          <w:sz w:val="18"/>
          <w:lang w:val="es-MX"/>
        </w:rPr>
        <w:t xml:space="preserve">plataforma 50 de Minera Ministro Hales, Lequena y Minera Radomiro Tomic. </w:t>
      </w:r>
      <w:r w:rsidRPr="007434B8">
        <w:rPr>
          <w:rFonts w:ascii="Verdana" w:hAnsi="Verdana"/>
          <w:sz w:val="18"/>
          <w:lang w:val="es-MX"/>
        </w:rPr>
        <w:t xml:space="preserve">Movimiento de tierra y obras civiles. </w:t>
      </w:r>
      <w:r w:rsidR="0060444B" w:rsidRPr="007434B8">
        <w:rPr>
          <w:rFonts w:ascii="Verdana" w:hAnsi="Verdana"/>
          <w:sz w:val="18"/>
          <w:lang w:val="es-MX"/>
        </w:rPr>
        <w:t>Contacto jefe de terreno Sr. Ricardo Prieto  Cel: 75180635</w:t>
      </w:r>
    </w:p>
    <w:p w:rsidR="00B92F06" w:rsidRPr="00DD25E2" w:rsidRDefault="0060444B" w:rsidP="0060444B">
      <w:pPr>
        <w:pStyle w:val="Textosinformato"/>
        <w:spacing w:line="360" w:lineRule="auto"/>
        <w:ind w:left="2977" w:hanging="2268"/>
        <w:jc w:val="both"/>
        <w:rPr>
          <w:rFonts w:ascii="Verdana" w:hAnsi="Verdana"/>
          <w:sz w:val="22"/>
          <w:lang w:val="es-MX"/>
        </w:rPr>
      </w:pPr>
      <w:r w:rsidRPr="004307F9">
        <w:rPr>
          <w:rFonts w:ascii="Verdana" w:hAnsi="Verdana"/>
          <w:color w:val="FFFFFF"/>
          <w:sz w:val="22"/>
          <w:highlight w:val="black"/>
          <w:lang w:val="es-MX"/>
        </w:rPr>
        <w:t>20</w:t>
      </w:r>
      <w:r w:rsidR="00F64188">
        <w:rPr>
          <w:rFonts w:ascii="Verdana" w:hAnsi="Verdana"/>
          <w:color w:val="FFFFFF"/>
          <w:sz w:val="22"/>
          <w:highlight w:val="black"/>
          <w:lang w:val="es-MX"/>
        </w:rPr>
        <w:t>11</w:t>
      </w:r>
      <w:r>
        <w:rPr>
          <w:rFonts w:ascii="Verdana" w:hAnsi="Verdana"/>
          <w:color w:val="FFFFFF"/>
          <w:sz w:val="22"/>
          <w:highlight w:val="black"/>
          <w:lang w:val="es-MX"/>
        </w:rPr>
        <w:t xml:space="preserve">– </w:t>
      </w:r>
      <w:r w:rsidRPr="00DD25E2">
        <w:rPr>
          <w:rFonts w:ascii="Verdana" w:hAnsi="Verdana"/>
          <w:color w:val="FFFFFF"/>
          <w:sz w:val="22"/>
          <w:highlight w:val="black"/>
          <w:lang w:val="es-MX"/>
        </w:rPr>
        <w:t>2011</w:t>
      </w:r>
      <w:r>
        <w:rPr>
          <w:rFonts w:ascii="Verdana" w:hAnsi="Verdana"/>
          <w:sz w:val="22"/>
          <w:lang w:val="es-MX"/>
        </w:rPr>
        <w:t xml:space="preserve">      : </w:t>
      </w:r>
      <w:r w:rsidRPr="007434B8">
        <w:rPr>
          <w:rFonts w:ascii="Verdana" w:hAnsi="Verdana"/>
          <w:sz w:val="18"/>
          <w:lang w:val="es-MX"/>
        </w:rPr>
        <w:t>J</w:t>
      </w:r>
      <w:r w:rsidR="00B92F06" w:rsidRPr="007434B8">
        <w:rPr>
          <w:rFonts w:ascii="Verdana" w:hAnsi="Verdana"/>
          <w:sz w:val="18"/>
          <w:lang w:val="es-MX"/>
        </w:rPr>
        <w:t xml:space="preserve">efe de </w:t>
      </w:r>
      <w:r w:rsidR="00C248A3" w:rsidRPr="007434B8">
        <w:rPr>
          <w:rFonts w:ascii="Verdana" w:hAnsi="Verdana"/>
          <w:sz w:val="18"/>
          <w:lang w:val="es-MX"/>
        </w:rPr>
        <w:t>Departamento</w:t>
      </w:r>
      <w:r w:rsidR="00B92F06" w:rsidRPr="007434B8">
        <w:rPr>
          <w:rFonts w:ascii="Verdana" w:hAnsi="Verdana"/>
          <w:sz w:val="18"/>
          <w:lang w:val="es-MX"/>
        </w:rPr>
        <w:t xml:space="preserve"> Control Perdida Empresa S&amp;S Ingeniería y Construcción, en yacimiento Rosario Collahuasi. </w:t>
      </w:r>
      <w:r w:rsidR="00160673" w:rsidRPr="007434B8">
        <w:rPr>
          <w:rFonts w:ascii="Verdana" w:hAnsi="Verdana"/>
          <w:sz w:val="18"/>
          <w:lang w:val="es-MX"/>
        </w:rPr>
        <w:t>Raúl</w:t>
      </w:r>
      <w:r w:rsidR="00B92F06" w:rsidRPr="007434B8">
        <w:rPr>
          <w:rFonts w:ascii="Verdana" w:hAnsi="Verdana"/>
          <w:sz w:val="18"/>
          <w:lang w:val="es-MX"/>
        </w:rPr>
        <w:t xml:space="preserve"> Ureta Jefe Administrativo </w:t>
      </w:r>
      <w:r w:rsidR="00F4327C" w:rsidRPr="007434B8">
        <w:rPr>
          <w:rFonts w:ascii="Verdana" w:hAnsi="Verdana"/>
          <w:sz w:val="18"/>
          <w:lang w:val="es-MX"/>
        </w:rPr>
        <w:t>Cel:</w:t>
      </w:r>
      <w:r w:rsidR="00796D37" w:rsidRPr="007434B8">
        <w:rPr>
          <w:rFonts w:ascii="Verdana" w:hAnsi="Verdana"/>
          <w:sz w:val="18"/>
          <w:lang w:val="es-MX"/>
        </w:rPr>
        <w:t xml:space="preserve"> </w:t>
      </w:r>
      <w:r w:rsidR="002C1BDF" w:rsidRPr="007434B8">
        <w:rPr>
          <w:rFonts w:ascii="Verdana" w:hAnsi="Verdana"/>
          <w:sz w:val="18"/>
          <w:lang w:val="es-MX"/>
        </w:rPr>
        <w:t>61466449</w:t>
      </w:r>
    </w:p>
    <w:p w:rsidR="00B92F06" w:rsidRPr="007434B8" w:rsidRDefault="00B92F06" w:rsidP="00B92F06">
      <w:pPr>
        <w:pStyle w:val="Textosinformato"/>
        <w:spacing w:line="360" w:lineRule="auto"/>
        <w:ind w:left="2832" w:hanging="2124"/>
        <w:jc w:val="both"/>
        <w:rPr>
          <w:rFonts w:ascii="Verdana" w:hAnsi="Verdana"/>
          <w:sz w:val="18"/>
          <w:lang w:val="es-MX"/>
        </w:rPr>
      </w:pPr>
      <w:r w:rsidRPr="004307F9">
        <w:rPr>
          <w:rFonts w:ascii="Verdana" w:hAnsi="Verdana"/>
          <w:color w:val="FFFFFF"/>
          <w:sz w:val="22"/>
          <w:highlight w:val="black"/>
          <w:lang w:val="es-MX"/>
        </w:rPr>
        <w:t xml:space="preserve">2009 </w:t>
      </w:r>
      <w:r>
        <w:rPr>
          <w:rFonts w:ascii="Verdana" w:hAnsi="Verdana"/>
          <w:color w:val="FFFFFF"/>
          <w:sz w:val="22"/>
          <w:highlight w:val="black"/>
          <w:lang w:val="es-MX"/>
        </w:rPr>
        <w:t xml:space="preserve">– </w:t>
      </w:r>
      <w:r w:rsidRPr="00DD25E2">
        <w:rPr>
          <w:rFonts w:ascii="Verdana" w:hAnsi="Verdana"/>
          <w:color w:val="FFFFFF"/>
          <w:sz w:val="22"/>
          <w:highlight w:val="black"/>
          <w:lang w:val="es-MX"/>
        </w:rPr>
        <w:t>2011</w:t>
      </w:r>
      <w:r>
        <w:rPr>
          <w:rFonts w:ascii="Verdana" w:hAnsi="Verdana"/>
          <w:color w:val="FFFFFF"/>
          <w:sz w:val="22"/>
          <w:lang w:val="es-MX"/>
        </w:rPr>
        <w:tab/>
      </w:r>
      <w:r w:rsidRPr="004307F9">
        <w:rPr>
          <w:rFonts w:ascii="Verdana" w:hAnsi="Verdana"/>
          <w:sz w:val="22"/>
          <w:lang w:val="es-MX"/>
        </w:rPr>
        <w:t xml:space="preserve">: </w:t>
      </w:r>
      <w:r w:rsidRPr="007434B8">
        <w:rPr>
          <w:rFonts w:ascii="Verdana" w:hAnsi="Verdana"/>
          <w:sz w:val="18"/>
          <w:lang w:val="es-MX"/>
        </w:rPr>
        <w:t xml:space="preserve">Asesor en Prevención de riesgos de la empresa MONTEC Ltda. En mina Doña Inés de Collahuasi, </w:t>
      </w:r>
      <w:r w:rsidR="00796D37" w:rsidRPr="007434B8">
        <w:rPr>
          <w:rFonts w:ascii="Verdana" w:hAnsi="Verdana"/>
          <w:sz w:val="18"/>
          <w:lang w:val="es-MX"/>
        </w:rPr>
        <w:t xml:space="preserve">Movimiento de tierra y </w:t>
      </w:r>
      <w:r w:rsidRPr="007434B8">
        <w:rPr>
          <w:rFonts w:ascii="Verdana" w:hAnsi="Verdana"/>
          <w:sz w:val="18"/>
          <w:lang w:val="es-MX"/>
        </w:rPr>
        <w:t>construcción de acueducto</w:t>
      </w:r>
      <w:r w:rsidR="0096426F">
        <w:rPr>
          <w:rFonts w:ascii="Verdana" w:hAnsi="Verdana"/>
          <w:sz w:val="18"/>
          <w:lang w:val="es-MX"/>
        </w:rPr>
        <w:t xml:space="preserve">, estanques y piscinas desde </w:t>
      </w:r>
      <w:r w:rsidRPr="007434B8">
        <w:rPr>
          <w:rFonts w:ascii="Verdana" w:hAnsi="Verdana"/>
          <w:sz w:val="18"/>
          <w:lang w:val="es-MX"/>
        </w:rPr>
        <w:t xml:space="preserve">Booster a Pioneros, asesor en terreno de construcción Pozos 1, 3, 27 y 28 de portezuelo, supervisor de empresas contratistas Aptec, Ameci, IE, SIT, Captagua, Sherwin William, Termika Camval, entre otras. </w:t>
      </w:r>
    </w:p>
    <w:p w:rsidR="004307F9" w:rsidRPr="007434B8" w:rsidRDefault="004307F9" w:rsidP="004307F9">
      <w:pPr>
        <w:pStyle w:val="Textosinformato"/>
        <w:spacing w:line="360" w:lineRule="auto"/>
        <w:ind w:left="2832" w:hanging="2124"/>
        <w:jc w:val="both"/>
        <w:rPr>
          <w:rFonts w:ascii="Verdana" w:hAnsi="Verdana"/>
          <w:sz w:val="18"/>
          <w:lang w:val="es-MX"/>
        </w:rPr>
      </w:pPr>
      <w:r w:rsidRPr="004307F9">
        <w:rPr>
          <w:rFonts w:ascii="Verdana" w:hAnsi="Verdana"/>
          <w:color w:val="FFFFFF"/>
          <w:sz w:val="22"/>
          <w:highlight w:val="black"/>
          <w:lang w:val="es-MX"/>
        </w:rPr>
        <w:t>200</w:t>
      </w:r>
      <w:r w:rsidR="00912977">
        <w:rPr>
          <w:rFonts w:ascii="Verdana" w:hAnsi="Verdana"/>
          <w:color w:val="FFFFFF"/>
          <w:sz w:val="22"/>
          <w:highlight w:val="black"/>
          <w:lang w:val="es-MX"/>
        </w:rPr>
        <w:t>8</w:t>
      </w:r>
      <w:r w:rsidRPr="004307F9">
        <w:rPr>
          <w:rFonts w:ascii="Verdana" w:hAnsi="Verdana"/>
          <w:color w:val="FFFFFF"/>
          <w:sz w:val="22"/>
          <w:highlight w:val="black"/>
          <w:lang w:val="es-MX"/>
        </w:rPr>
        <w:t xml:space="preserve"> - 2009</w:t>
      </w:r>
      <w:r w:rsidRPr="004307F9">
        <w:rPr>
          <w:rFonts w:ascii="Verdana" w:hAnsi="Verdana"/>
          <w:sz w:val="22"/>
          <w:lang w:val="es-MX"/>
        </w:rPr>
        <w:tab/>
        <w:t xml:space="preserve">: </w:t>
      </w:r>
      <w:r w:rsidRPr="007434B8">
        <w:rPr>
          <w:rFonts w:ascii="Verdana" w:hAnsi="Verdana"/>
          <w:sz w:val="18"/>
          <w:lang w:val="es-MX"/>
        </w:rPr>
        <w:t>Asesor en Prevención de Riesgos de la Empresa ECOMET S.A.</w:t>
      </w:r>
    </w:p>
    <w:p w:rsidR="004307F9" w:rsidRPr="007434B8" w:rsidRDefault="004307F9" w:rsidP="004307F9">
      <w:pPr>
        <w:pStyle w:val="Textosinformato"/>
        <w:spacing w:line="360" w:lineRule="auto"/>
        <w:ind w:left="2832" w:hanging="2124"/>
        <w:jc w:val="both"/>
        <w:rPr>
          <w:rFonts w:ascii="Verdana" w:hAnsi="Verdana"/>
          <w:sz w:val="18"/>
          <w:lang w:val="es-MX"/>
        </w:rPr>
      </w:pPr>
      <w:r w:rsidRPr="007434B8">
        <w:rPr>
          <w:rFonts w:ascii="Verdana" w:hAnsi="Verdana"/>
          <w:sz w:val="18"/>
          <w:lang w:val="es-MX"/>
        </w:rPr>
        <w:tab/>
        <w:t>Me desempeñ</w:t>
      </w:r>
      <w:r w:rsidR="00937028">
        <w:rPr>
          <w:rFonts w:ascii="Verdana" w:hAnsi="Verdana"/>
          <w:sz w:val="18"/>
          <w:lang w:val="es-MX"/>
        </w:rPr>
        <w:t>e</w:t>
      </w:r>
      <w:r w:rsidRPr="007434B8">
        <w:rPr>
          <w:rFonts w:ascii="Verdana" w:hAnsi="Verdana"/>
          <w:sz w:val="18"/>
          <w:lang w:val="es-MX"/>
        </w:rPr>
        <w:t xml:space="preserve"> apoyando la gestión del departamento de sustentabilidad en terreno </w:t>
      </w:r>
      <w:r w:rsidR="00796D37" w:rsidRPr="007434B8">
        <w:rPr>
          <w:rFonts w:ascii="Verdana" w:hAnsi="Verdana"/>
          <w:sz w:val="18"/>
          <w:lang w:val="es-MX"/>
        </w:rPr>
        <w:t>área Mov. de Tierra, Obras Civiles  y</w:t>
      </w:r>
      <w:r w:rsidRPr="007434B8">
        <w:rPr>
          <w:rFonts w:ascii="Verdana" w:hAnsi="Verdana"/>
          <w:sz w:val="18"/>
          <w:lang w:val="es-MX"/>
        </w:rPr>
        <w:t xml:space="preserve"> ante las autoridades de la Vicepresidencia Corporativa de Proyecto</w:t>
      </w:r>
      <w:r w:rsidR="00937028">
        <w:rPr>
          <w:rFonts w:ascii="Verdana" w:hAnsi="Verdana"/>
          <w:sz w:val="18"/>
          <w:lang w:val="es-MX"/>
        </w:rPr>
        <w:t xml:space="preserve"> </w:t>
      </w:r>
      <w:r w:rsidR="00937028" w:rsidRPr="007434B8">
        <w:rPr>
          <w:rFonts w:ascii="Verdana" w:hAnsi="Verdana"/>
          <w:sz w:val="18"/>
          <w:lang w:val="es-MX"/>
        </w:rPr>
        <w:t>(V.C.P.)</w:t>
      </w:r>
      <w:r w:rsidRPr="007434B8">
        <w:rPr>
          <w:rFonts w:ascii="Verdana" w:hAnsi="Verdana"/>
          <w:sz w:val="18"/>
          <w:lang w:val="es-MX"/>
        </w:rPr>
        <w:t xml:space="preserve"> </w:t>
      </w:r>
      <w:r w:rsidR="00937028">
        <w:rPr>
          <w:rFonts w:ascii="Verdana" w:hAnsi="Verdana"/>
          <w:sz w:val="18"/>
          <w:lang w:val="es-MX"/>
        </w:rPr>
        <w:t>de Codelco Andina, Saladillo, Los Andes</w:t>
      </w:r>
    </w:p>
    <w:p w:rsidR="004307F9" w:rsidRPr="0096426F" w:rsidRDefault="004307F9" w:rsidP="004307F9">
      <w:pPr>
        <w:pStyle w:val="Textosinformato"/>
        <w:spacing w:line="360" w:lineRule="auto"/>
        <w:ind w:left="2832" w:hanging="2124"/>
        <w:jc w:val="both"/>
        <w:rPr>
          <w:rFonts w:ascii="Verdana" w:hAnsi="Verdana"/>
          <w:sz w:val="18"/>
          <w:lang w:val="es-MX"/>
        </w:rPr>
      </w:pPr>
      <w:r w:rsidRPr="004307F9">
        <w:rPr>
          <w:rFonts w:ascii="Verdana" w:hAnsi="Verdana"/>
          <w:sz w:val="22"/>
          <w:shd w:val="clear" w:color="auto" w:fill="000000"/>
          <w:lang w:val="es-MX"/>
        </w:rPr>
        <w:t>2008  - 2008</w:t>
      </w:r>
      <w:r w:rsidRPr="004307F9">
        <w:rPr>
          <w:rFonts w:ascii="Verdana" w:hAnsi="Verdana"/>
          <w:sz w:val="22"/>
          <w:lang w:val="es-MX"/>
        </w:rPr>
        <w:tab/>
        <w:t xml:space="preserve">: </w:t>
      </w:r>
      <w:r w:rsidRPr="0096426F">
        <w:rPr>
          <w:rFonts w:ascii="Verdana" w:hAnsi="Verdana"/>
          <w:sz w:val="18"/>
          <w:lang w:val="es-MX"/>
        </w:rPr>
        <w:t>Asesor en prevención de riesgos Empresa Stu B</w:t>
      </w:r>
      <w:r w:rsidR="00300518">
        <w:rPr>
          <w:rFonts w:ascii="Verdana" w:hAnsi="Verdana"/>
          <w:sz w:val="18"/>
          <w:lang w:val="es-MX"/>
        </w:rPr>
        <w:t>LATTNER</w:t>
      </w:r>
      <w:r w:rsidRPr="0096426F">
        <w:rPr>
          <w:rFonts w:ascii="Verdana" w:hAnsi="Verdana"/>
          <w:sz w:val="18"/>
          <w:lang w:val="es-MX"/>
        </w:rPr>
        <w:t xml:space="preserve"> Chile S.A. en la mina a rajo y subterránea de Codelco Andina, Saladillo, Los Andes. </w:t>
      </w:r>
    </w:p>
    <w:p w:rsidR="004307F9" w:rsidRPr="0096426F" w:rsidRDefault="004307F9" w:rsidP="004307F9">
      <w:pPr>
        <w:pStyle w:val="Textosinformato"/>
        <w:spacing w:line="360" w:lineRule="auto"/>
        <w:ind w:left="2832" w:hanging="2124"/>
        <w:jc w:val="both"/>
        <w:rPr>
          <w:rFonts w:ascii="Verdana" w:hAnsi="Verdana"/>
          <w:sz w:val="18"/>
          <w:lang w:val="es-MX"/>
        </w:rPr>
      </w:pPr>
      <w:r w:rsidRPr="004307F9">
        <w:rPr>
          <w:rFonts w:ascii="Verdana" w:hAnsi="Verdana"/>
          <w:sz w:val="22"/>
          <w:shd w:val="clear" w:color="auto" w:fill="000000"/>
          <w:lang w:val="es-MX"/>
        </w:rPr>
        <w:t>2007 – 2007</w:t>
      </w:r>
      <w:r w:rsidRPr="004307F9">
        <w:rPr>
          <w:rFonts w:ascii="Verdana" w:hAnsi="Verdana"/>
          <w:sz w:val="22"/>
          <w:lang w:val="es-MX"/>
        </w:rPr>
        <w:tab/>
        <w:t xml:space="preserve">: </w:t>
      </w:r>
      <w:r w:rsidRPr="0096426F">
        <w:rPr>
          <w:rFonts w:ascii="Verdana" w:hAnsi="Verdana"/>
          <w:sz w:val="18"/>
          <w:lang w:val="es-MX"/>
        </w:rPr>
        <w:t>Asesor externo de Constructora V</w:t>
      </w:r>
      <w:r w:rsidR="00300518">
        <w:rPr>
          <w:rFonts w:ascii="Verdana" w:hAnsi="Verdana"/>
          <w:sz w:val="18"/>
          <w:lang w:val="es-MX"/>
        </w:rPr>
        <w:t>ELCA</w:t>
      </w:r>
      <w:r w:rsidRPr="0096426F">
        <w:rPr>
          <w:rFonts w:ascii="Verdana" w:hAnsi="Verdana"/>
          <w:sz w:val="18"/>
          <w:lang w:val="es-MX"/>
        </w:rPr>
        <w:t xml:space="preserve"> S.A. Construcción de acueducto Putaendo con tecnología HDPE</w:t>
      </w:r>
      <w:r w:rsidR="00796D37" w:rsidRPr="0096426F">
        <w:rPr>
          <w:rFonts w:ascii="Verdana" w:hAnsi="Verdana"/>
          <w:sz w:val="18"/>
          <w:lang w:val="es-MX"/>
        </w:rPr>
        <w:t xml:space="preserve"> y</w:t>
      </w:r>
      <w:r w:rsidRPr="0096426F">
        <w:rPr>
          <w:rFonts w:ascii="Verdana" w:hAnsi="Verdana"/>
          <w:sz w:val="18"/>
          <w:lang w:val="es-MX"/>
        </w:rPr>
        <w:t xml:space="preserve"> </w:t>
      </w:r>
      <w:r w:rsidR="00796D37" w:rsidRPr="0096426F">
        <w:rPr>
          <w:rFonts w:ascii="Verdana" w:hAnsi="Verdana"/>
          <w:sz w:val="18"/>
          <w:lang w:val="es-MX"/>
        </w:rPr>
        <w:t xml:space="preserve">Mov. De Tierra </w:t>
      </w:r>
      <w:r w:rsidRPr="0096426F">
        <w:rPr>
          <w:rFonts w:ascii="Verdana" w:hAnsi="Verdana"/>
          <w:sz w:val="18"/>
          <w:lang w:val="es-MX"/>
        </w:rPr>
        <w:t>- Asesor externo de Oxiquim S.A. Profesor de Prevención de Riesgos de Instituto EDIMAR, Ingeniería CICSA, Empresas ESVAL entre otras.</w:t>
      </w:r>
      <w:r w:rsidR="000F2AD4" w:rsidRPr="0096426F">
        <w:rPr>
          <w:rFonts w:ascii="Verdana" w:hAnsi="Verdana"/>
          <w:sz w:val="18"/>
          <w:lang w:val="es-MX"/>
        </w:rPr>
        <w:t xml:space="preserve"> (Socio Accionista Sandra </w:t>
      </w:r>
      <w:r w:rsidR="003E4D73" w:rsidRPr="0096426F">
        <w:rPr>
          <w:rFonts w:ascii="Verdana" w:hAnsi="Verdana"/>
          <w:sz w:val="18"/>
          <w:lang w:val="es-MX"/>
        </w:rPr>
        <w:t>Velásquez</w:t>
      </w:r>
      <w:r w:rsidR="000F2AD4" w:rsidRPr="0096426F">
        <w:rPr>
          <w:rFonts w:ascii="Verdana" w:hAnsi="Verdana"/>
          <w:sz w:val="18"/>
          <w:lang w:val="es-MX"/>
        </w:rPr>
        <w:t xml:space="preserve"> 82889369)</w:t>
      </w:r>
    </w:p>
    <w:p w:rsidR="004307F9" w:rsidRPr="0096426F" w:rsidRDefault="004307F9" w:rsidP="004307F9">
      <w:pPr>
        <w:pStyle w:val="Textosinformato"/>
        <w:spacing w:line="360" w:lineRule="auto"/>
        <w:ind w:left="2832" w:hanging="2124"/>
        <w:jc w:val="both"/>
        <w:rPr>
          <w:rFonts w:ascii="Verdana" w:hAnsi="Verdana"/>
          <w:sz w:val="18"/>
          <w:lang w:val="es-MX"/>
        </w:rPr>
      </w:pPr>
      <w:r w:rsidRPr="004307F9">
        <w:rPr>
          <w:rFonts w:ascii="Verdana" w:hAnsi="Verdana"/>
          <w:sz w:val="22"/>
          <w:shd w:val="clear" w:color="auto" w:fill="000000"/>
          <w:lang w:val="es-MX"/>
        </w:rPr>
        <w:t>1999 – 2007</w:t>
      </w:r>
      <w:r w:rsidRPr="004307F9">
        <w:rPr>
          <w:rFonts w:ascii="Verdana" w:hAnsi="Verdana"/>
          <w:sz w:val="22"/>
          <w:lang w:val="es-MX"/>
        </w:rPr>
        <w:tab/>
        <w:t xml:space="preserve">: </w:t>
      </w:r>
      <w:r w:rsidRPr="0096426F">
        <w:rPr>
          <w:rFonts w:ascii="Verdana" w:hAnsi="Verdana"/>
          <w:sz w:val="18"/>
          <w:lang w:val="es-MX"/>
        </w:rPr>
        <w:t>Asesor  Departamento de Prevención de Riesgos de O</w:t>
      </w:r>
      <w:r w:rsidR="00300518">
        <w:rPr>
          <w:rFonts w:ascii="Verdana" w:hAnsi="Verdana"/>
          <w:sz w:val="18"/>
          <w:lang w:val="es-MX"/>
        </w:rPr>
        <w:t>XIQUIM</w:t>
      </w:r>
      <w:r w:rsidRPr="0096426F">
        <w:rPr>
          <w:rFonts w:ascii="Verdana" w:hAnsi="Verdana"/>
          <w:sz w:val="18"/>
          <w:lang w:val="es-MX"/>
        </w:rPr>
        <w:t xml:space="preserve"> S.A. Unidad de Negocio Formaldehido y Derivados. (Viña del Mar)</w:t>
      </w:r>
      <w:r w:rsidR="000F2AD4" w:rsidRPr="0096426F">
        <w:rPr>
          <w:rFonts w:ascii="Verdana" w:hAnsi="Verdana"/>
          <w:sz w:val="18"/>
          <w:lang w:val="es-MX"/>
        </w:rPr>
        <w:t xml:space="preserve">(Jefe departamento </w:t>
      </w:r>
      <w:r w:rsidR="0042178B" w:rsidRPr="0096426F">
        <w:rPr>
          <w:rFonts w:ascii="Verdana" w:hAnsi="Verdana"/>
          <w:sz w:val="18"/>
          <w:lang w:val="es-MX"/>
        </w:rPr>
        <w:t>Prevención</w:t>
      </w:r>
      <w:r w:rsidR="000F2AD4" w:rsidRPr="0096426F">
        <w:rPr>
          <w:rFonts w:ascii="Verdana" w:hAnsi="Verdana"/>
          <w:sz w:val="18"/>
          <w:lang w:val="es-MX"/>
        </w:rPr>
        <w:t xml:space="preserve"> de Riesgos </w:t>
      </w:r>
      <w:r w:rsidR="0042178B" w:rsidRPr="0096426F">
        <w:rPr>
          <w:rFonts w:ascii="Verdana" w:hAnsi="Verdana"/>
          <w:sz w:val="18"/>
          <w:lang w:val="es-MX"/>
        </w:rPr>
        <w:t>José</w:t>
      </w:r>
      <w:r w:rsidR="000F2AD4" w:rsidRPr="0096426F">
        <w:rPr>
          <w:rFonts w:ascii="Verdana" w:hAnsi="Verdana"/>
          <w:sz w:val="18"/>
          <w:lang w:val="es-MX"/>
        </w:rPr>
        <w:t xml:space="preserve"> </w:t>
      </w:r>
      <w:r w:rsidR="003E4D73" w:rsidRPr="0096426F">
        <w:rPr>
          <w:rFonts w:ascii="Verdana" w:hAnsi="Verdana"/>
          <w:sz w:val="18"/>
          <w:lang w:val="es-MX"/>
        </w:rPr>
        <w:t>Yáñez</w:t>
      </w:r>
      <w:r w:rsidR="000F2AD4" w:rsidRPr="0096426F">
        <w:rPr>
          <w:rFonts w:ascii="Verdana" w:hAnsi="Verdana"/>
          <w:sz w:val="18"/>
          <w:lang w:val="es-MX"/>
        </w:rPr>
        <w:t xml:space="preserve"> 97995292)</w:t>
      </w:r>
    </w:p>
    <w:p w:rsidR="00D82423" w:rsidRDefault="00D82423">
      <w:pPr>
        <w:pStyle w:val="Textosinformato"/>
        <w:spacing w:line="360" w:lineRule="auto"/>
        <w:ind w:left="2832" w:hanging="2127"/>
        <w:jc w:val="both"/>
        <w:rPr>
          <w:rFonts w:ascii="Verdana" w:hAnsi="Verdana"/>
          <w:sz w:val="22"/>
          <w:lang w:val="es-MX"/>
        </w:rPr>
      </w:pPr>
    </w:p>
    <w:p w:rsidR="00815517" w:rsidRPr="0025402A" w:rsidRDefault="00815517" w:rsidP="00815517">
      <w:pPr>
        <w:pStyle w:val="Textosinformato"/>
        <w:numPr>
          <w:ilvl w:val="0"/>
          <w:numId w:val="5"/>
        </w:numPr>
        <w:spacing w:line="360" w:lineRule="auto"/>
        <w:jc w:val="both"/>
        <w:rPr>
          <w:rFonts w:ascii="Verdana" w:hAnsi="Verdana"/>
          <w:b/>
          <w:sz w:val="16"/>
          <w:lang w:val="es-MX"/>
        </w:rPr>
      </w:pPr>
      <w:r w:rsidRPr="0025402A">
        <w:rPr>
          <w:rFonts w:ascii="Verdana" w:hAnsi="Verdana"/>
          <w:b/>
          <w:sz w:val="18"/>
          <w:lang w:val="es-MX"/>
        </w:rPr>
        <w:t>Test de Altura</w:t>
      </w:r>
      <w:r w:rsidR="00063CC3">
        <w:rPr>
          <w:rFonts w:ascii="Verdana" w:hAnsi="Verdana"/>
          <w:b/>
          <w:sz w:val="18"/>
          <w:lang w:val="es-MX"/>
        </w:rPr>
        <w:t>,</w:t>
      </w:r>
      <w:r w:rsidRPr="0025402A">
        <w:rPr>
          <w:rFonts w:ascii="Verdana" w:hAnsi="Verdana"/>
          <w:b/>
          <w:sz w:val="18"/>
          <w:lang w:val="es-MX"/>
        </w:rPr>
        <w:t xml:space="preserve"> aprobado en </w:t>
      </w:r>
      <w:r w:rsidR="00991310" w:rsidRPr="0025402A">
        <w:rPr>
          <w:rFonts w:ascii="Verdana" w:hAnsi="Verdana"/>
          <w:b/>
          <w:sz w:val="18"/>
          <w:lang w:val="es-MX"/>
        </w:rPr>
        <w:t xml:space="preserve">todas las ocasiones en </w:t>
      </w:r>
      <w:r w:rsidR="00063CC3">
        <w:rPr>
          <w:rFonts w:ascii="Verdana" w:hAnsi="Verdana"/>
          <w:b/>
          <w:sz w:val="18"/>
          <w:lang w:val="es-MX"/>
        </w:rPr>
        <w:t>se rindió lo</w:t>
      </w:r>
      <w:r w:rsidR="00991310" w:rsidRPr="0025402A">
        <w:rPr>
          <w:rFonts w:ascii="Verdana" w:hAnsi="Verdana"/>
          <w:b/>
          <w:sz w:val="18"/>
          <w:lang w:val="es-MX"/>
        </w:rPr>
        <w:t>s exámenes.</w:t>
      </w:r>
    </w:p>
    <w:p w:rsidR="00815517" w:rsidRPr="0025402A" w:rsidRDefault="00815517" w:rsidP="00815517">
      <w:pPr>
        <w:pStyle w:val="Textosinformato"/>
        <w:numPr>
          <w:ilvl w:val="0"/>
          <w:numId w:val="5"/>
        </w:numPr>
        <w:spacing w:line="360" w:lineRule="auto"/>
        <w:jc w:val="both"/>
        <w:rPr>
          <w:rFonts w:ascii="Verdana" w:hAnsi="Verdana"/>
          <w:b/>
          <w:sz w:val="16"/>
          <w:lang w:val="es-MX"/>
        </w:rPr>
      </w:pPr>
      <w:r w:rsidRPr="0025402A">
        <w:rPr>
          <w:rFonts w:ascii="Verdana" w:hAnsi="Verdana"/>
          <w:b/>
          <w:sz w:val="18"/>
          <w:lang w:val="es-MX"/>
        </w:rPr>
        <w:t xml:space="preserve">Curso manejo en Altura aprobado </w:t>
      </w:r>
      <w:r w:rsidR="00AF4577" w:rsidRPr="0025402A">
        <w:rPr>
          <w:rFonts w:ascii="Verdana" w:hAnsi="Verdana"/>
          <w:b/>
          <w:sz w:val="18"/>
          <w:lang w:val="es-MX"/>
        </w:rPr>
        <w:t>V.C.P. Codelco Andina</w:t>
      </w:r>
      <w:r w:rsidR="00677165">
        <w:rPr>
          <w:rFonts w:ascii="Verdana" w:hAnsi="Verdana"/>
          <w:b/>
          <w:sz w:val="18"/>
          <w:lang w:val="es-MX"/>
        </w:rPr>
        <w:t>,</w:t>
      </w:r>
      <w:r w:rsidR="00316F34" w:rsidRPr="0025402A">
        <w:rPr>
          <w:rFonts w:ascii="Verdana" w:hAnsi="Verdana"/>
          <w:b/>
          <w:sz w:val="18"/>
          <w:lang w:val="es-MX"/>
        </w:rPr>
        <w:t xml:space="preserve"> Collahuasi</w:t>
      </w:r>
      <w:r w:rsidR="00677165">
        <w:rPr>
          <w:rFonts w:ascii="Verdana" w:hAnsi="Verdana"/>
          <w:b/>
          <w:sz w:val="18"/>
          <w:lang w:val="es-MX"/>
        </w:rPr>
        <w:t xml:space="preserve"> y</w:t>
      </w:r>
      <w:r w:rsidR="00C248A3" w:rsidRPr="0025402A">
        <w:rPr>
          <w:rFonts w:ascii="Verdana" w:hAnsi="Verdana"/>
          <w:b/>
          <w:sz w:val="18"/>
          <w:lang w:val="es-MX"/>
        </w:rPr>
        <w:t xml:space="preserve"> Caserones</w:t>
      </w:r>
      <w:r w:rsidR="00EB7CC9" w:rsidRPr="0025402A">
        <w:rPr>
          <w:rFonts w:ascii="Verdana" w:hAnsi="Verdana"/>
          <w:b/>
          <w:sz w:val="18"/>
          <w:lang w:val="es-MX"/>
        </w:rPr>
        <w:t>.</w:t>
      </w:r>
    </w:p>
    <w:p w:rsidR="00C102E0" w:rsidRPr="0025402A" w:rsidRDefault="00D054A4" w:rsidP="00C102E0">
      <w:pPr>
        <w:pStyle w:val="Textosinformato"/>
        <w:numPr>
          <w:ilvl w:val="0"/>
          <w:numId w:val="15"/>
        </w:numPr>
        <w:spacing w:line="360" w:lineRule="auto"/>
        <w:ind w:left="786" w:hanging="426"/>
        <w:jc w:val="both"/>
        <w:rPr>
          <w:rFonts w:ascii="Verdana" w:hAnsi="Verdana"/>
          <w:b/>
          <w:sz w:val="18"/>
          <w:lang w:val="es-MX"/>
        </w:rPr>
      </w:pPr>
      <w:r w:rsidRPr="0025402A">
        <w:rPr>
          <w:rFonts w:ascii="Verdana" w:hAnsi="Verdana"/>
          <w:b/>
          <w:sz w:val="18"/>
          <w:lang w:val="es-MX"/>
        </w:rPr>
        <w:t>Ingles Nivel Medio, (Hablado y escrito)</w:t>
      </w:r>
    </w:p>
    <w:p w:rsidR="002F7D3E" w:rsidRPr="0096426F" w:rsidRDefault="002F7D3E" w:rsidP="00C102E0">
      <w:pPr>
        <w:pStyle w:val="Textosinformato"/>
        <w:spacing w:line="360" w:lineRule="auto"/>
        <w:ind w:left="360"/>
        <w:jc w:val="both"/>
        <w:rPr>
          <w:rFonts w:ascii="Verdana" w:hAnsi="Verdana"/>
          <w:sz w:val="18"/>
          <w:lang w:val="es-MX"/>
        </w:rPr>
      </w:pPr>
    </w:p>
    <w:p w:rsidR="00C102E0" w:rsidRPr="0096426F" w:rsidRDefault="003329DB" w:rsidP="002F7D3E">
      <w:pPr>
        <w:pStyle w:val="Textosinformato"/>
        <w:numPr>
          <w:ilvl w:val="0"/>
          <w:numId w:val="15"/>
        </w:numPr>
        <w:spacing w:line="360" w:lineRule="auto"/>
        <w:ind w:left="426" w:hanging="426"/>
        <w:jc w:val="both"/>
        <w:rPr>
          <w:rFonts w:ascii="Verdana" w:hAnsi="Verdana"/>
          <w:sz w:val="18"/>
          <w:lang w:val="es-MX"/>
        </w:rPr>
      </w:pPr>
      <w:r>
        <w:rPr>
          <w:rFonts w:ascii="Verdana" w:hAnsi="Verdana"/>
          <w:sz w:val="18"/>
          <w:lang w:val="es-MX"/>
        </w:rPr>
        <w:t>Encargado de</w:t>
      </w:r>
      <w:r w:rsidR="00677165">
        <w:rPr>
          <w:rFonts w:ascii="Verdana" w:hAnsi="Verdana"/>
          <w:sz w:val="18"/>
          <w:lang w:val="es-MX"/>
        </w:rPr>
        <w:t xml:space="preserve"> la capacitación de los trabajadores de</w:t>
      </w:r>
      <w:r w:rsidR="00CC0E41">
        <w:rPr>
          <w:rFonts w:ascii="Verdana" w:hAnsi="Verdana"/>
          <w:sz w:val="18"/>
          <w:lang w:val="es-MX"/>
        </w:rPr>
        <w:t xml:space="preserve"> </w:t>
      </w:r>
      <w:r w:rsidR="00677165">
        <w:rPr>
          <w:rFonts w:ascii="Verdana" w:hAnsi="Verdana"/>
          <w:sz w:val="18"/>
          <w:lang w:val="es-MX"/>
        </w:rPr>
        <w:t>la</w:t>
      </w:r>
      <w:r w:rsidR="00CC0E41">
        <w:rPr>
          <w:rFonts w:ascii="Verdana" w:hAnsi="Verdana"/>
          <w:sz w:val="18"/>
          <w:lang w:val="es-MX"/>
        </w:rPr>
        <w:t>s</w:t>
      </w:r>
      <w:r w:rsidR="00677165">
        <w:rPr>
          <w:rFonts w:ascii="Verdana" w:hAnsi="Verdana"/>
          <w:sz w:val="18"/>
          <w:lang w:val="es-MX"/>
        </w:rPr>
        <w:t xml:space="preserve"> empresas contratistas de</w:t>
      </w:r>
      <w:r>
        <w:rPr>
          <w:rFonts w:ascii="Verdana" w:hAnsi="Verdana"/>
          <w:sz w:val="18"/>
          <w:lang w:val="es-MX"/>
        </w:rPr>
        <w:t xml:space="preserve"> la</w:t>
      </w:r>
      <w:r w:rsidR="00C102E0" w:rsidRPr="0096426F">
        <w:rPr>
          <w:rFonts w:ascii="Verdana" w:hAnsi="Verdana"/>
          <w:sz w:val="18"/>
          <w:lang w:val="es-MX"/>
        </w:rPr>
        <w:t xml:space="preserve"> empresa TECNO CyS en minera en Minera Lumina Copper Company (MLCC) Caserones.</w:t>
      </w:r>
      <w:r w:rsidR="002F50AC">
        <w:rPr>
          <w:rFonts w:ascii="Verdana" w:hAnsi="Verdana"/>
          <w:sz w:val="18"/>
          <w:lang w:val="es-MX"/>
        </w:rPr>
        <w:t>(Total de Trabajadores: 90)</w:t>
      </w:r>
    </w:p>
    <w:p w:rsidR="00991310" w:rsidRDefault="003329DB" w:rsidP="005817F2">
      <w:pPr>
        <w:pStyle w:val="Textosinformato"/>
        <w:numPr>
          <w:ilvl w:val="0"/>
          <w:numId w:val="15"/>
        </w:numPr>
        <w:spacing w:line="360" w:lineRule="auto"/>
        <w:ind w:left="426" w:hanging="426"/>
        <w:jc w:val="both"/>
        <w:rPr>
          <w:rFonts w:ascii="Verdana" w:hAnsi="Verdana"/>
          <w:sz w:val="18"/>
          <w:lang w:val="es-MX"/>
        </w:rPr>
      </w:pPr>
      <w:r>
        <w:rPr>
          <w:rFonts w:ascii="Verdana" w:hAnsi="Verdana"/>
          <w:sz w:val="18"/>
          <w:lang w:val="es-MX"/>
        </w:rPr>
        <w:t>Jefe de</w:t>
      </w:r>
      <w:r w:rsidR="00991310" w:rsidRPr="0096426F">
        <w:rPr>
          <w:rFonts w:ascii="Verdana" w:hAnsi="Verdana"/>
          <w:sz w:val="18"/>
          <w:lang w:val="es-MX"/>
        </w:rPr>
        <w:t xml:space="preserve"> t</w:t>
      </w:r>
      <w:r>
        <w:rPr>
          <w:rFonts w:ascii="Verdana" w:hAnsi="Verdana"/>
          <w:sz w:val="18"/>
          <w:lang w:val="es-MX"/>
        </w:rPr>
        <w:t>urn</w:t>
      </w:r>
      <w:r w:rsidR="00991310" w:rsidRPr="0096426F">
        <w:rPr>
          <w:rFonts w:ascii="Verdana" w:hAnsi="Verdana"/>
          <w:sz w:val="18"/>
          <w:lang w:val="es-MX"/>
        </w:rPr>
        <w:t xml:space="preserve">o de empresa </w:t>
      </w:r>
      <w:r w:rsidR="003E4D73" w:rsidRPr="0096426F">
        <w:rPr>
          <w:rFonts w:ascii="Verdana" w:hAnsi="Verdana"/>
          <w:sz w:val="18"/>
          <w:lang w:val="es-MX"/>
        </w:rPr>
        <w:t>MONTEC</w:t>
      </w:r>
      <w:r w:rsidR="00991310" w:rsidRPr="0096426F">
        <w:rPr>
          <w:rFonts w:ascii="Verdana" w:hAnsi="Verdana"/>
          <w:sz w:val="18"/>
          <w:lang w:val="es-MX"/>
        </w:rPr>
        <w:t xml:space="preserve"> </w:t>
      </w:r>
      <w:r w:rsidR="003E4D73" w:rsidRPr="0096426F">
        <w:rPr>
          <w:rFonts w:ascii="Verdana" w:hAnsi="Verdana"/>
          <w:sz w:val="18"/>
          <w:lang w:val="es-MX"/>
        </w:rPr>
        <w:t>Ltda.</w:t>
      </w:r>
      <w:r w:rsidR="00160673">
        <w:rPr>
          <w:rFonts w:ascii="Verdana" w:hAnsi="Verdana"/>
          <w:sz w:val="18"/>
          <w:lang w:val="es-MX"/>
        </w:rPr>
        <w:t xml:space="preserve"> </w:t>
      </w:r>
      <w:r w:rsidR="00677165">
        <w:rPr>
          <w:rFonts w:ascii="Verdana" w:hAnsi="Verdana"/>
          <w:sz w:val="18"/>
          <w:lang w:val="es-MX"/>
        </w:rPr>
        <w:t>y encargado de la capacitación de los trabajadores de esta empresa</w:t>
      </w:r>
      <w:r w:rsidR="003E4D73" w:rsidRPr="0096426F">
        <w:rPr>
          <w:rFonts w:ascii="Verdana" w:hAnsi="Verdana"/>
          <w:sz w:val="18"/>
          <w:lang w:val="es-MX"/>
        </w:rPr>
        <w:t xml:space="preserve"> </w:t>
      </w:r>
      <w:r w:rsidR="00991310" w:rsidRPr="0096426F">
        <w:rPr>
          <w:rFonts w:ascii="Verdana" w:hAnsi="Verdana"/>
          <w:sz w:val="18"/>
          <w:lang w:val="es-MX"/>
        </w:rPr>
        <w:t>en minera Collahuasi y posteriormente Jefe de turno de la misma empresa en Minera Lumina Co</w:t>
      </w:r>
      <w:r w:rsidR="00627CB3" w:rsidRPr="0096426F">
        <w:rPr>
          <w:rFonts w:ascii="Verdana" w:hAnsi="Verdana"/>
          <w:sz w:val="18"/>
          <w:lang w:val="es-MX"/>
        </w:rPr>
        <w:t>p</w:t>
      </w:r>
      <w:r w:rsidR="00991310" w:rsidRPr="0096426F">
        <w:rPr>
          <w:rFonts w:ascii="Verdana" w:hAnsi="Verdana"/>
          <w:sz w:val="18"/>
          <w:lang w:val="es-MX"/>
        </w:rPr>
        <w:t>per Company (MLCC) Caserones.</w:t>
      </w:r>
      <w:r w:rsidR="002F50AC">
        <w:rPr>
          <w:rFonts w:ascii="Verdana" w:hAnsi="Verdana"/>
          <w:sz w:val="18"/>
          <w:lang w:val="es-MX"/>
        </w:rPr>
        <w:t>(Total de Trabajadores: 600)</w:t>
      </w:r>
    </w:p>
    <w:p w:rsidR="00776296" w:rsidRPr="00CD2D8D" w:rsidRDefault="004D5C75" w:rsidP="00496B84">
      <w:pPr>
        <w:pStyle w:val="Textosinformato"/>
        <w:numPr>
          <w:ilvl w:val="0"/>
          <w:numId w:val="15"/>
        </w:numPr>
        <w:spacing w:line="360" w:lineRule="auto"/>
        <w:ind w:left="426" w:hanging="426"/>
        <w:jc w:val="both"/>
        <w:rPr>
          <w:rFonts w:ascii="Verdana" w:hAnsi="Verdana"/>
          <w:sz w:val="18"/>
          <w:lang w:val="es-MX"/>
        </w:rPr>
      </w:pPr>
      <w:r w:rsidRPr="00CD2D8D">
        <w:rPr>
          <w:rFonts w:ascii="Verdana" w:hAnsi="Verdana"/>
          <w:sz w:val="18"/>
          <w:lang w:val="es-MX"/>
        </w:rPr>
        <w:t>En la empresa</w:t>
      </w:r>
      <w:r w:rsidR="005643D5" w:rsidRPr="00CD2D8D">
        <w:rPr>
          <w:rFonts w:ascii="Verdana" w:hAnsi="Verdana"/>
          <w:sz w:val="18"/>
          <w:lang w:val="es-MX"/>
        </w:rPr>
        <w:t xml:space="preserve"> </w:t>
      </w:r>
      <w:r w:rsidR="003E4D73" w:rsidRPr="00CD2D8D">
        <w:rPr>
          <w:rFonts w:ascii="Verdana" w:hAnsi="Verdana"/>
          <w:sz w:val="18"/>
          <w:lang w:val="es-MX"/>
        </w:rPr>
        <w:t>MONTEC</w:t>
      </w:r>
      <w:r w:rsidR="005643D5" w:rsidRPr="00CD2D8D">
        <w:rPr>
          <w:rFonts w:ascii="Verdana" w:hAnsi="Verdana"/>
          <w:sz w:val="18"/>
          <w:lang w:val="es-MX"/>
        </w:rPr>
        <w:t xml:space="preserve"> Ltda. Edificamos estanques, cañerías y salas eléctricas de los pozos profundos, </w:t>
      </w:r>
      <w:r w:rsidR="005F77ED" w:rsidRPr="00CD2D8D">
        <w:rPr>
          <w:rFonts w:ascii="Verdana" w:hAnsi="Verdana"/>
          <w:sz w:val="18"/>
          <w:lang w:val="es-MX"/>
        </w:rPr>
        <w:t xml:space="preserve">de las Compañías Mineras Doña Inés de Collahuasi  en Iquique y Lumina Copper Company en </w:t>
      </w:r>
      <w:r w:rsidR="00776296" w:rsidRPr="00CD2D8D">
        <w:rPr>
          <w:rFonts w:ascii="Verdana" w:hAnsi="Verdana"/>
          <w:sz w:val="18"/>
          <w:lang w:val="es-MX"/>
        </w:rPr>
        <w:t>Copiapó</w:t>
      </w:r>
      <w:r w:rsidR="005F77ED" w:rsidRPr="00CD2D8D">
        <w:rPr>
          <w:rFonts w:ascii="Verdana" w:hAnsi="Verdana"/>
          <w:sz w:val="18"/>
          <w:lang w:val="es-MX"/>
        </w:rPr>
        <w:t xml:space="preserve"> </w:t>
      </w:r>
      <w:r w:rsidR="005643D5" w:rsidRPr="00CD2D8D">
        <w:rPr>
          <w:rFonts w:ascii="Verdana" w:hAnsi="Verdana"/>
          <w:sz w:val="18"/>
          <w:lang w:val="es-MX"/>
        </w:rPr>
        <w:t>además del montaje de estructuras de apoyo a estos</w:t>
      </w:r>
      <w:r w:rsidR="001A1D13" w:rsidRPr="00CD2D8D">
        <w:rPr>
          <w:rFonts w:ascii="Verdana" w:hAnsi="Verdana"/>
          <w:sz w:val="18"/>
          <w:lang w:val="es-MX"/>
        </w:rPr>
        <w:t xml:space="preserve"> y encargado de capacitación</w:t>
      </w:r>
      <w:r w:rsidR="005643D5" w:rsidRPr="00CD2D8D">
        <w:rPr>
          <w:rFonts w:ascii="Verdana" w:hAnsi="Verdana"/>
          <w:sz w:val="18"/>
          <w:lang w:val="es-MX"/>
        </w:rPr>
        <w:t>.</w:t>
      </w:r>
      <w:r w:rsidR="003E4D73" w:rsidRPr="00CD2D8D">
        <w:rPr>
          <w:rFonts w:ascii="Verdana" w:hAnsi="Verdana"/>
          <w:sz w:val="18"/>
          <w:lang w:val="es-MX"/>
        </w:rPr>
        <w:t xml:space="preserve"> (Total de trabajadores: 600)</w:t>
      </w:r>
      <w:r w:rsidR="005F77ED" w:rsidRPr="00CD2D8D">
        <w:rPr>
          <w:rFonts w:ascii="Verdana" w:hAnsi="Verdana"/>
          <w:sz w:val="18"/>
          <w:lang w:val="es-MX"/>
        </w:rPr>
        <w:t xml:space="preserve"> </w:t>
      </w:r>
    </w:p>
    <w:p w:rsidR="00804C93" w:rsidRDefault="00804C93" w:rsidP="005817F2">
      <w:pPr>
        <w:pStyle w:val="Textosinformato"/>
        <w:numPr>
          <w:ilvl w:val="0"/>
          <w:numId w:val="15"/>
        </w:numPr>
        <w:spacing w:line="360" w:lineRule="auto"/>
        <w:ind w:left="426" w:hanging="426"/>
        <w:jc w:val="both"/>
        <w:rPr>
          <w:rFonts w:ascii="Verdana" w:hAnsi="Verdana"/>
          <w:sz w:val="18"/>
          <w:lang w:val="es-MX"/>
        </w:rPr>
      </w:pPr>
      <w:r w:rsidRPr="0096426F">
        <w:rPr>
          <w:rFonts w:ascii="Verdana" w:hAnsi="Verdana"/>
          <w:sz w:val="18"/>
          <w:lang w:val="es-MX"/>
        </w:rPr>
        <w:t xml:space="preserve">En la empresa PROMET S.A. nos encargamos de construir los campamentos para el proyecto (MMH) Mina Ministro Hales </w:t>
      </w:r>
      <w:r w:rsidR="003E4D73" w:rsidRPr="0096426F">
        <w:rPr>
          <w:rFonts w:ascii="Verdana" w:hAnsi="Verdana"/>
          <w:sz w:val="18"/>
          <w:lang w:val="es-MX"/>
        </w:rPr>
        <w:t xml:space="preserve">(capacidad del campamento 6.000 trabajadores) </w:t>
      </w:r>
      <w:r w:rsidRPr="0096426F">
        <w:rPr>
          <w:rFonts w:ascii="Verdana" w:hAnsi="Verdana"/>
          <w:sz w:val="18"/>
          <w:lang w:val="es-MX"/>
        </w:rPr>
        <w:t xml:space="preserve">en la ciudad de Calama y en mina Radomiro Tomic, manteniendo los índices de </w:t>
      </w:r>
      <w:r w:rsidR="00A339A0" w:rsidRPr="0096426F">
        <w:rPr>
          <w:rFonts w:ascii="Verdana" w:hAnsi="Verdana"/>
          <w:sz w:val="18"/>
          <w:lang w:val="es-MX"/>
        </w:rPr>
        <w:t xml:space="preserve">Accidentabilidad en su nivel </w:t>
      </w:r>
      <w:r w:rsidR="004D5C75" w:rsidRPr="0096426F">
        <w:rPr>
          <w:rFonts w:ascii="Verdana" w:hAnsi="Verdana"/>
          <w:sz w:val="18"/>
          <w:lang w:val="es-MX"/>
        </w:rPr>
        <w:t>más</w:t>
      </w:r>
      <w:r w:rsidR="00A339A0" w:rsidRPr="0096426F">
        <w:rPr>
          <w:rFonts w:ascii="Verdana" w:hAnsi="Verdana"/>
          <w:sz w:val="18"/>
          <w:lang w:val="es-MX"/>
        </w:rPr>
        <w:t xml:space="preserve"> bajo.</w:t>
      </w:r>
      <w:r w:rsidR="003E4D73" w:rsidRPr="0096426F">
        <w:rPr>
          <w:rFonts w:ascii="Verdana" w:hAnsi="Verdana"/>
          <w:sz w:val="18"/>
          <w:lang w:val="es-MX"/>
        </w:rPr>
        <w:t>(total de trabajadores:400)</w:t>
      </w:r>
    </w:p>
    <w:p w:rsidR="00CD2D8D" w:rsidRPr="0096426F" w:rsidRDefault="00CD2D8D" w:rsidP="005817F2">
      <w:pPr>
        <w:pStyle w:val="Textosinformato"/>
        <w:numPr>
          <w:ilvl w:val="0"/>
          <w:numId w:val="15"/>
        </w:numPr>
        <w:spacing w:line="360" w:lineRule="auto"/>
        <w:ind w:left="426" w:hanging="426"/>
        <w:jc w:val="both"/>
        <w:rPr>
          <w:rFonts w:ascii="Verdana" w:hAnsi="Verdana"/>
          <w:sz w:val="18"/>
          <w:lang w:val="es-MX"/>
        </w:rPr>
      </w:pPr>
      <w:r w:rsidRPr="0096426F">
        <w:rPr>
          <w:rFonts w:ascii="Verdana" w:hAnsi="Verdana"/>
          <w:sz w:val="18"/>
          <w:lang w:val="es-MX"/>
        </w:rPr>
        <w:t>Jefe de Departamento de Prevención de Riesgo en Empresa S&amp;S Ltda. En minera Collahuasi. Construcción de Chancador primario y Transferencias 1 y 2 de correa transportadora</w:t>
      </w:r>
      <w:r>
        <w:rPr>
          <w:rFonts w:ascii="Verdana" w:hAnsi="Verdana"/>
          <w:sz w:val="18"/>
          <w:lang w:val="es-MX"/>
        </w:rPr>
        <w:t xml:space="preserve"> y encargado de capacitación de todos los trabajadores de esta empresa</w:t>
      </w:r>
      <w:r w:rsidRPr="0096426F">
        <w:rPr>
          <w:rFonts w:ascii="Verdana" w:hAnsi="Verdana"/>
          <w:sz w:val="18"/>
          <w:lang w:val="es-MX"/>
        </w:rPr>
        <w:t>. (Total de Trabajadores 150</w:t>
      </w:r>
      <w:r>
        <w:rPr>
          <w:rFonts w:ascii="Verdana" w:hAnsi="Verdana"/>
          <w:sz w:val="18"/>
          <w:lang w:val="es-MX"/>
        </w:rPr>
        <w:t>)</w:t>
      </w:r>
    </w:p>
    <w:p w:rsidR="005817F2" w:rsidRPr="0096426F" w:rsidRDefault="005817F2" w:rsidP="005817F2">
      <w:pPr>
        <w:pStyle w:val="Textosinformato"/>
        <w:numPr>
          <w:ilvl w:val="0"/>
          <w:numId w:val="15"/>
        </w:numPr>
        <w:spacing w:line="360" w:lineRule="auto"/>
        <w:ind w:left="426" w:hanging="426"/>
        <w:jc w:val="both"/>
        <w:rPr>
          <w:rFonts w:ascii="Verdana" w:hAnsi="Verdana"/>
          <w:sz w:val="18"/>
          <w:lang w:val="es-MX"/>
        </w:rPr>
      </w:pPr>
      <w:r w:rsidRPr="0096426F">
        <w:rPr>
          <w:rFonts w:ascii="Verdana" w:hAnsi="Verdana"/>
          <w:sz w:val="18"/>
          <w:lang w:val="es-MX"/>
        </w:rPr>
        <w:t>En la Empresa MONTEC Ltda. Asesore al área de proyecto en la construcción del acueducto entre Booster y Pioneros de la mina Collahuasi manteniendo estándares de seguridad y visitando los distintos y distantes puntos de trabajo a lo largo de la línea que posee una longitud de más de 30 Km.</w:t>
      </w:r>
      <w:r w:rsidR="00B4494E" w:rsidRPr="0096426F">
        <w:rPr>
          <w:rFonts w:ascii="Verdana" w:hAnsi="Verdana"/>
          <w:sz w:val="18"/>
          <w:lang w:val="es-MX"/>
        </w:rPr>
        <w:t xml:space="preserve"> (Total de trabajadores: 1</w:t>
      </w:r>
      <w:r w:rsidR="009060AC" w:rsidRPr="0096426F">
        <w:rPr>
          <w:rFonts w:ascii="Verdana" w:hAnsi="Verdana"/>
          <w:sz w:val="18"/>
          <w:lang w:val="es-MX"/>
        </w:rPr>
        <w:t>.</w:t>
      </w:r>
      <w:r w:rsidR="00B4494E" w:rsidRPr="0096426F">
        <w:rPr>
          <w:rFonts w:ascii="Verdana" w:hAnsi="Verdana"/>
          <w:sz w:val="18"/>
          <w:lang w:val="es-MX"/>
        </w:rPr>
        <w:t>100)</w:t>
      </w:r>
    </w:p>
    <w:p w:rsidR="005817F2" w:rsidRPr="0096426F" w:rsidRDefault="005817F2" w:rsidP="005817F2">
      <w:pPr>
        <w:pStyle w:val="Textosinformato"/>
        <w:numPr>
          <w:ilvl w:val="0"/>
          <w:numId w:val="15"/>
        </w:numPr>
        <w:spacing w:line="360" w:lineRule="auto"/>
        <w:ind w:left="426" w:hanging="426"/>
        <w:jc w:val="both"/>
        <w:rPr>
          <w:rFonts w:ascii="Verdana" w:hAnsi="Verdana"/>
          <w:sz w:val="18"/>
          <w:lang w:val="es-MX"/>
        </w:rPr>
      </w:pPr>
      <w:r w:rsidRPr="0096426F">
        <w:rPr>
          <w:rFonts w:ascii="Verdana" w:hAnsi="Verdana"/>
          <w:sz w:val="18"/>
          <w:lang w:val="es-MX"/>
        </w:rPr>
        <w:t>En la empresa ECOMET S.A. hemos establecido una metodología de trabajo que nos ha permitido mantener en cero la tasa de accidentabilidad y un excelente estándar de comportamiento de nuestros colaboradores y línea de mando, a través de una capacitación constante y visitas a terreno.</w:t>
      </w:r>
      <w:r w:rsidR="00B4494E" w:rsidRPr="0096426F">
        <w:rPr>
          <w:rFonts w:ascii="Verdana" w:hAnsi="Verdana"/>
          <w:sz w:val="18"/>
          <w:lang w:val="es-MX"/>
        </w:rPr>
        <w:t>(Total de Trabajadores: 600)</w:t>
      </w:r>
    </w:p>
    <w:p w:rsidR="005817F2" w:rsidRPr="0096426F" w:rsidRDefault="005817F2" w:rsidP="005817F2">
      <w:pPr>
        <w:pStyle w:val="Textosinformato"/>
        <w:numPr>
          <w:ilvl w:val="0"/>
          <w:numId w:val="15"/>
        </w:numPr>
        <w:spacing w:line="360" w:lineRule="auto"/>
        <w:ind w:left="426" w:hanging="426"/>
        <w:jc w:val="both"/>
        <w:rPr>
          <w:rFonts w:ascii="Verdana" w:hAnsi="Verdana"/>
          <w:sz w:val="18"/>
          <w:lang w:val="es-MX"/>
        </w:rPr>
      </w:pPr>
      <w:r w:rsidRPr="0096426F">
        <w:rPr>
          <w:rFonts w:ascii="Verdana" w:hAnsi="Verdana"/>
          <w:sz w:val="18"/>
          <w:lang w:val="es-MX"/>
        </w:rPr>
        <w:t xml:space="preserve">Durante mis funciones como experto en la empresa </w:t>
      </w:r>
      <w:r w:rsidR="003E4D73" w:rsidRPr="0096426F">
        <w:rPr>
          <w:rFonts w:ascii="Verdana" w:hAnsi="Verdana"/>
          <w:sz w:val="18"/>
          <w:lang w:val="es-MX"/>
        </w:rPr>
        <w:t>STU BLATTNER</w:t>
      </w:r>
      <w:r w:rsidRPr="0096426F">
        <w:rPr>
          <w:rFonts w:ascii="Verdana" w:hAnsi="Verdana"/>
          <w:sz w:val="18"/>
          <w:lang w:val="es-MX"/>
        </w:rPr>
        <w:t>, logramos mantener un estándar de ce</w:t>
      </w:r>
      <w:r w:rsidR="000E3336" w:rsidRPr="0096426F">
        <w:rPr>
          <w:rFonts w:ascii="Verdana" w:hAnsi="Verdana"/>
          <w:sz w:val="18"/>
          <w:lang w:val="es-MX"/>
        </w:rPr>
        <w:t>ro accidente con tiempo perdido</w:t>
      </w:r>
      <w:r w:rsidRPr="0096426F">
        <w:rPr>
          <w:rFonts w:ascii="Verdana" w:hAnsi="Verdana"/>
          <w:sz w:val="18"/>
          <w:lang w:val="es-MX"/>
        </w:rPr>
        <w:t>. Lo que nos permitió mantener nuestra tasa de accidentabilidad en</w:t>
      </w:r>
      <w:r w:rsidR="000E3336" w:rsidRPr="0096426F">
        <w:rPr>
          <w:rFonts w:ascii="Verdana" w:hAnsi="Verdana"/>
          <w:sz w:val="18"/>
          <w:lang w:val="es-MX"/>
        </w:rPr>
        <w:t>tre</w:t>
      </w:r>
      <w:r w:rsidRPr="0096426F">
        <w:rPr>
          <w:rFonts w:ascii="Verdana" w:hAnsi="Verdana"/>
          <w:sz w:val="18"/>
          <w:lang w:val="es-MX"/>
        </w:rPr>
        <w:t xml:space="preserve"> l</w:t>
      </w:r>
      <w:r w:rsidR="000E3336" w:rsidRPr="0096426F">
        <w:rPr>
          <w:rFonts w:ascii="Verdana" w:hAnsi="Verdana"/>
          <w:sz w:val="18"/>
          <w:lang w:val="es-MX"/>
        </w:rPr>
        <w:t>as</w:t>
      </w:r>
      <w:r w:rsidRPr="0096426F">
        <w:rPr>
          <w:rFonts w:ascii="Verdana" w:hAnsi="Verdana"/>
          <w:sz w:val="18"/>
          <w:lang w:val="es-MX"/>
        </w:rPr>
        <w:t xml:space="preserve"> </w:t>
      </w:r>
      <w:r w:rsidR="000E3336" w:rsidRPr="0096426F">
        <w:rPr>
          <w:rFonts w:ascii="Verdana" w:hAnsi="Verdana"/>
          <w:sz w:val="18"/>
          <w:lang w:val="es-MX"/>
        </w:rPr>
        <w:t>más</w:t>
      </w:r>
      <w:r w:rsidRPr="0096426F">
        <w:rPr>
          <w:rFonts w:ascii="Verdana" w:hAnsi="Verdana"/>
          <w:sz w:val="18"/>
          <w:lang w:val="es-MX"/>
        </w:rPr>
        <w:t xml:space="preserve"> baj</w:t>
      </w:r>
      <w:r w:rsidR="000E3336" w:rsidRPr="0096426F">
        <w:rPr>
          <w:rFonts w:ascii="Verdana" w:hAnsi="Verdana"/>
          <w:sz w:val="18"/>
          <w:lang w:val="es-MX"/>
        </w:rPr>
        <w:t>as</w:t>
      </w:r>
      <w:r w:rsidRPr="0096426F">
        <w:rPr>
          <w:rFonts w:ascii="Verdana" w:hAnsi="Verdana"/>
          <w:sz w:val="18"/>
          <w:lang w:val="es-MX"/>
        </w:rPr>
        <w:t xml:space="preserve"> dentro de las empresas que laboraban en la mina a rajo.</w:t>
      </w:r>
      <w:r w:rsidR="00B4494E" w:rsidRPr="0096426F">
        <w:rPr>
          <w:rFonts w:ascii="Verdana" w:hAnsi="Verdana"/>
          <w:sz w:val="18"/>
          <w:lang w:val="es-MX"/>
        </w:rPr>
        <w:t>(Total de trabajadores: 60)</w:t>
      </w:r>
    </w:p>
    <w:p w:rsidR="005817F2" w:rsidRPr="0096426F" w:rsidRDefault="005817F2" w:rsidP="005817F2">
      <w:pPr>
        <w:pStyle w:val="Textosinformato"/>
        <w:numPr>
          <w:ilvl w:val="0"/>
          <w:numId w:val="15"/>
        </w:numPr>
        <w:spacing w:line="360" w:lineRule="auto"/>
        <w:ind w:left="426"/>
        <w:jc w:val="both"/>
        <w:rPr>
          <w:rFonts w:ascii="Verdana" w:hAnsi="Verdana"/>
          <w:sz w:val="18"/>
          <w:lang w:val="es-MX"/>
        </w:rPr>
      </w:pPr>
      <w:r w:rsidRPr="0096426F">
        <w:rPr>
          <w:rFonts w:ascii="Verdana" w:hAnsi="Verdana"/>
          <w:sz w:val="18"/>
          <w:lang w:val="es-MX"/>
        </w:rPr>
        <w:t>Con la Empresa de Ingeniera CICSA y ESVAL, realizamos la recanalización de las aguas lluvias del Gran Valparaíso</w:t>
      </w:r>
      <w:r w:rsidR="006442F2" w:rsidRPr="0096426F">
        <w:rPr>
          <w:rFonts w:ascii="Verdana" w:hAnsi="Verdana"/>
          <w:sz w:val="18"/>
          <w:lang w:val="es-MX"/>
        </w:rPr>
        <w:t>, S</w:t>
      </w:r>
      <w:r w:rsidRPr="0096426F">
        <w:rPr>
          <w:rFonts w:ascii="Verdana" w:hAnsi="Verdana"/>
          <w:sz w:val="18"/>
          <w:lang w:val="es-MX"/>
        </w:rPr>
        <w:t>ector Plan, Costa y Playa las Torpederas.</w:t>
      </w:r>
    </w:p>
    <w:p w:rsidR="005817F2" w:rsidRPr="0096426F" w:rsidRDefault="00D82423" w:rsidP="005817F2">
      <w:pPr>
        <w:pStyle w:val="Textosinformato"/>
        <w:numPr>
          <w:ilvl w:val="0"/>
          <w:numId w:val="15"/>
        </w:numPr>
        <w:spacing w:line="360" w:lineRule="auto"/>
        <w:ind w:left="426" w:hanging="426"/>
        <w:jc w:val="both"/>
        <w:rPr>
          <w:rFonts w:ascii="Verdana" w:hAnsi="Verdana"/>
          <w:sz w:val="18"/>
          <w:lang w:val="es-MX"/>
        </w:rPr>
      </w:pPr>
      <w:r w:rsidRPr="0096426F">
        <w:rPr>
          <w:rFonts w:ascii="Verdana" w:hAnsi="Verdana"/>
          <w:sz w:val="18"/>
          <w:lang w:val="es-MX"/>
        </w:rPr>
        <w:t>A</w:t>
      </w:r>
      <w:r w:rsidR="005817F2" w:rsidRPr="0096426F">
        <w:rPr>
          <w:rFonts w:ascii="Verdana" w:hAnsi="Verdana"/>
          <w:sz w:val="18"/>
          <w:lang w:val="es-MX"/>
        </w:rPr>
        <w:t>sesorías a empresas de distintos ámbitos dentro de ellas Empresa Constructora Velca Ltda., con las que constru</w:t>
      </w:r>
      <w:r w:rsidR="00E90BF3">
        <w:rPr>
          <w:rFonts w:ascii="Verdana" w:hAnsi="Verdana"/>
          <w:sz w:val="18"/>
          <w:lang w:val="es-MX"/>
        </w:rPr>
        <w:t>yo</w:t>
      </w:r>
      <w:r w:rsidR="005817F2" w:rsidRPr="0096426F">
        <w:rPr>
          <w:rFonts w:ascii="Verdana" w:hAnsi="Verdana"/>
          <w:sz w:val="18"/>
          <w:lang w:val="es-MX"/>
        </w:rPr>
        <w:t xml:space="preserve"> </w:t>
      </w:r>
      <w:r w:rsidR="00E90BF3">
        <w:rPr>
          <w:rFonts w:ascii="Verdana" w:hAnsi="Verdana"/>
          <w:sz w:val="18"/>
          <w:lang w:val="es-MX"/>
        </w:rPr>
        <w:t xml:space="preserve">un </w:t>
      </w:r>
      <w:r w:rsidR="005817F2" w:rsidRPr="0096426F">
        <w:rPr>
          <w:rFonts w:ascii="Verdana" w:hAnsi="Verdana"/>
          <w:sz w:val="18"/>
          <w:lang w:val="es-MX"/>
        </w:rPr>
        <w:t xml:space="preserve">estanques de Almacenamiento de agua potable </w:t>
      </w:r>
      <w:r w:rsidR="006442F2" w:rsidRPr="0096426F">
        <w:rPr>
          <w:rFonts w:ascii="Verdana" w:hAnsi="Verdana"/>
          <w:sz w:val="18"/>
          <w:lang w:val="es-MX"/>
        </w:rPr>
        <w:t xml:space="preserve">de </w:t>
      </w:r>
      <w:r w:rsidR="005817F2" w:rsidRPr="0096426F">
        <w:rPr>
          <w:rFonts w:ascii="Verdana" w:hAnsi="Verdana"/>
          <w:sz w:val="18"/>
          <w:lang w:val="es-MX"/>
        </w:rPr>
        <w:t xml:space="preserve">10.000 Mt³ en la localidad de Putaendo y aplicando en la canalización tecnología HDPE. </w:t>
      </w:r>
    </w:p>
    <w:p w:rsidR="00815517" w:rsidRPr="0096426F" w:rsidRDefault="00113E3F" w:rsidP="00EB7CC9">
      <w:pPr>
        <w:pStyle w:val="Textosinformato"/>
        <w:numPr>
          <w:ilvl w:val="0"/>
          <w:numId w:val="15"/>
        </w:numPr>
        <w:spacing w:line="360" w:lineRule="auto"/>
        <w:ind w:left="426" w:hanging="426"/>
        <w:jc w:val="both"/>
        <w:rPr>
          <w:rFonts w:ascii="Verdana" w:hAnsi="Verdana"/>
          <w:sz w:val="18"/>
          <w:lang w:val="es-MX"/>
        </w:rPr>
      </w:pPr>
      <w:r w:rsidRPr="0096426F">
        <w:rPr>
          <w:rFonts w:ascii="Verdana" w:hAnsi="Verdana"/>
          <w:sz w:val="18"/>
          <w:lang w:val="es-MX"/>
        </w:rPr>
        <w:t>Durante mis funciones de Experto en Prevención de Riesgos en Oxiquim S.A. trabaje estrechamente con la UEN F&amp;D creando</w:t>
      </w:r>
      <w:r w:rsidR="00824F51" w:rsidRPr="0096426F">
        <w:rPr>
          <w:rFonts w:ascii="Verdana" w:hAnsi="Verdana"/>
          <w:sz w:val="18"/>
          <w:lang w:val="es-MX"/>
        </w:rPr>
        <w:t xml:space="preserve"> y asesorando</w:t>
      </w:r>
      <w:r w:rsidRPr="0096426F">
        <w:rPr>
          <w:rFonts w:ascii="Verdana" w:hAnsi="Verdana"/>
          <w:sz w:val="18"/>
          <w:lang w:val="es-MX"/>
        </w:rPr>
        <w:t>:</w:t>
      </w:r>
      <w:r w:rsidR="00B4494E" w:rsidRPr="0096426F">
        <w:rPr>
          <w:rFonts w:ascii="Verdana" w:hAnsi="Verdana"/>
          <w:sz w:val="18"/>
          <w:lang w:val="es-MX"/>
        </w:rPr>
        <w:t xml:space="preserve"> Total de trabajadores: </w:t>
      </w:r>
      <w:r w:rsidR="009060AC" w:rsidRPr="0096426F">
        <w:rPr>
          <w:rFonts w:ascii="Verdana" w:hAnsi="Verdana"/>
          <w:sz w:val="18"/>
          <w:lang w:val="es-MX"/>
        </w:rPr>
        <w:t xml:space="preserve">600 de planta </w:t>
      </w:r>
      <w:r w:rsidR="00E90BF3" w:rsidRPr="0096426F">
        <w:rPr>
          <w:rFonts w:ascii="Verdana" w:hAnsi="Verdana"/>
          <w:sz w:val="18"/>
          <w:lang w:val="es-MX"/>
        </w:rPr>
        <w:t>más</w:t>
      </w:r>
      <w:r w:rsidR="009060AC" w:rsidRPr="0096426F">
        <w:rPr>
          <w:rFonts w:ascii="Verdana" w:hAnsi="Verdana"/>
          <w:sz w:val="18"/>
          <w:lang w:val="es-MX"/>
        </w:rPr>
        <w:t xml:space="preserve"> 2.000 contratistas) </w:t>
      </w:r>
    </w:p>
    <w:p w:rsidR="00113E3F" w:rsidRPr="0096426F" w:rsidRDefault="00113E3F" w:rsidP="007515B2">
      <w:pPr>
        <w:pStyle w:val="Textosinformato"/>
        <w:numPr>
          <w:ilvl w:val="0"/>
          <w:numId w:val="6"/>
        </w:numPr>
        <w:tabs>
          <w:tab w:val="clear" w:pos="360"/>
        </w:tabs>
        <w:spacing w:line="360" w:lineRule="auto"/>
        <w:ind w:left="567"/>
        <w:jc w:val="both"/>
        <w:rPr>
          <w:rFonts w:ascii="Verdana" w:hAnsi="Verdana"/>
          <w:sz w:val="16"/>
          <w:lang w:val="es-MX"/>
        </w:rPr>
      </w:pPr>
      <w:r w:rsidRPr="0096426F">
        <w:rPr>
          <w:rFonts w:ascii="Verdana" w:hAnsi="Verdana"/>
          <w:sz w:val="18"/>
          <w:lang w:val="es-MX"/>
        </w:rPr>
        <w:t>Las Brigadas de Seguridad de Oxiquim S.A.</w:t>
      </w:r>
    </w:p>
    <w:p w:rsidR="0060677C" w:rsidRPr="0096426F" w:rsidRDefault="0060677C" w:rsidP="007515B2">
      <w:pPr>
        <w:pStyle w:val="Textosinformato"/>
        <w:numPr>
          <w:ilvl w:val="0"/>
          <w:numId w:val="6"/>
        </w:numPr>
        <w:tabs>
          <w:tab w:val="clear" w:pos="360"/>
        </w:tabs>
        <w:spacing w:line="360" w:lineRule="auto"/>
        <w:ind w:left="567"/>
        <w:jc w:val="both"/>
        <w:rPr>
          <w:rFonts w:ascii="Verdana" w:hAnsi="Verdana"/>
          <w:sz w:val="16"/>
          <w:lang w:val="es-MX"/>
        </w:rPr>
      </w:pPr>
      <w:r w:rsidRPr="0096426F">
        <w:rPr>
          <w:rFonts w:ascii="Verdana" w:hAnsi="Verdana"/>
          <w:sz w:val="18"/>
          <w:lang w:val="es-MX"/>
        </w:rPr>
        <w:t>Asesor en terreno y capacitador de brigada contra incendios Industriales</w:t>
      </w:r>
      <w:r w:rsidR="00543CD3" w:rsidRPr="0096426F">
        <w:rPr>
          <w:rFonts w:ascii="Verdana" w:hAnsi="Verdana"/>
          <w:sz w:val="18"/>
          <w:lang w:val="es-MX"/>
        </w:rPr>
        <w:t>.</w:t>
      </w:r>
    </w:p>
    <w:p w:rsidR="00543CD3" w:rsidRPr="0096426F" w:rsidRDefault="00543CD3" w:rsidP="007515B2">
      <w:pPr>
        <w:pStyle w:val="Textosinformato"/>
        <w:numPr>
          <w:ilvl w:val="0"/>
          <w:numId w:val="6"/>
        </w:numPr>
        <w:tabs>
          <w:tab w:val="clear" w:pos="360"/>
        </w:tabs>
        <w:spacing w:line="360" w:lineRule="auto"/>
        <w:ind w:left="567"/>
        <w:jc w:val="both"/>
        <w:rPr>
          <w:rFonts w:ascii="Verdana" w:hAnsi="Verdana"/>
          <w:sz w:val="16"/>
          <w:lang w:val="es-MX"/>
        </w:rPr>
      </w:pPr>
      <w:r w:rsidRPr="0096426F">
        <w:rPr>
          <w:rFonts w:ascii="Verdana" w:hAnsi="Verdana"/>
          <w:sz w:val="18"/>
          <w:lang w:val="es-MX"/>
        </w:rPr>
        <w:t>Especialista en Incendios Industriales y Químicos.</w:t>
      </w:r>
    </w:p>
    <w:p w:rsidR="00113E3F" w:rsidRPr="0096426F" w:rsidRDefault="00113E3F" w:rsidP="007515B2">
      <w:pPr>
        <w:pStyle w:val="Textosinformato"/>
        <w:numPr>
          <w:ilvl w:val="0"/>
          <w:numId w:val="6"/>
        </w:numPr>
        <w:spacing w:line="360" w:lineRule="auto"/>
        <w:ind w:left="567"/>
        <w:jc w:val="both"/>
        <w:rPr>
          <w:rFonts w:ascii="Verdana" w:hAnsi="Verdana"/>
          <w:sz w:val="16"/>
          <w:lang w:val="es-MX"/>
        </w:rPr>
      </w:pPr>
      <w:r w:rsidRPr="0096426F">
        <w:rPr>
          <w:rFonts w:ascii="Verdana" w:hAnsi="Verdana"/>
          <w:sz w:val="18"/>
          <w:lang w:val="es-MX"/>
        </w:rPr>
        <w:t>Administrando del Sistema de Conducta Responsable de Oxiquim S.A. Sede El Salto.</w:t>
      </w:r>
    </w:p>
    <w:p w:rsidR="00113E3F" w:rsidRPr="0096426F" w:rsidRDefault="00113E3F" w:rsidP="007515B2">
      <w:pPr>
        <w:pStyle w:val="Textosinformato"/>
        <w:numPr>
          <w:ilvl w:val="0"/>
          <w:numId w:val="6"/>
        </w:numPr>
        <w:spacing w:line="360" w:lineRule="auto"/>
        <w:ind w:left="567"/>
        <w:jc w:val="both"/>
        <w:rPr>
          <w:rFonts w:ascii="Verdana" w:hAnsi="Verdana"/>
          <w:sz w:val="16"/>
          <w:lang w:val="es-MX"/>
        </w:rPr>
      </w:pPr>
      <w:r w:rsidRPr="0096426F">
        <w:rPr>
          <w:rFonts w:ascii="Verdana" w:hAnsi="Verdana"/>
          <w:sz w:val="18"/>
          <w:lang w:val="es-MX"/>
        </w:rPr>
        <w:t xml:space="preserve">Asesore al Comité Paritario de </w:t>
      </w:r>
      <w:smartTag w:uri="urn:schemas-microsoft-com:office:smarttags" w:element="PersonName">
        <w:smartTagPr>
          <w:attr w:name="ProductID" w:val="la UEN F"/>
        </w:smartTagPr>
        <w:r w:rsidRPr="0096426F">
          <w:rPr>
            <w:rFonts w:ascii="Verdana" w:hAnsi="Verdana"/>
            <w:sz w:val="18"/>
            <w:lang w:val="es-MX"/>
          </w:rPr>
          <w:t>la UEN F</w:t>
        </w:r>
      </w:smartTag>
      <w:r w:rsidRPr="0096426F">
        <w:rPr>
          <w:rFonts w:ascii="Verdana" w:hAnsi="Verdana"/>
          <w:sz w:val="18"/>
          <w:lang w:val="es-MX"/>
        </w:rPr>
        <w:t>&amp;D (Planta El Salto) Planta Puchuncaví, terminal Marítimo Quintero, Div. Comercial Quilicura, Planta Coronel, Planta Puerto Montt y Oficina comercial y de almacenamiento en Iquique.</w:t>
      </w:r>
    </w:p>
    <w:p w:rsidR="00113E3F" w:rsidRPr="00E90BF3" w:rsidRDefault="00113E3F" w:rsidP="007515B2">
      <w:pPr>
        <w:pStyle w:val="Textosinformato"/>
        <w:numPr>
          <w:ilvl w:val="0"/>
          <w:numId w:val="6"/>
        </w:numPr>
        <w:spacing w:line="360" w:lineRule="auto"/>
        <w:ind w:left="567"/>
        <w:jc w:val="both"/>
        <w:rPr>
          <w:rFonts w:ascii="Verdana" w:hAnsi="Verdana"/>
          <w:sz w:val="16"/>
          <w:lang w:val="es-MX"/>
        </w:rPr>
      </w:pPr>
      <w:r w:rsidRPr="0096426F">
        <w:rPr>
          <w:rFonts w:ascii="Verdana" w:hAnsi="Verdana"/>
          <w:sz w:val="18"/>
          <w:lang w:val="es-MX"/>
        </w:rPr>
        <w:t>Asesor de Industrias y oficinas de Oxiquim S.A. en el extranjero (Argentina, Brasil, Venezuela, Perú, España y China.)</w:t>
      </w:r>
    </w:p>
    <w:p w:rsidR="00E90BF3" w:rsidRDefault="00E90BF3" w:rsidP="00E90BF3">
      <w:pPr>
        <w:pStyle w:val="Textosinformato"/>
        <w:spacing w:line="360" w:lineRule="auto"/>
        <w:jc w:val="both"/>
        <w:rPr>
          <w:rFonts w:ascii="Verdana" w:hAnsi="Verdana"/>
          <w:sz w:val="18"/>
          <w:lang w:val="es-MX"/>
        </w:rPr>
      </w:pPr>
    </w:p>
    <w:p w:rsidR="00E90BF3" w:rsidRDefault="00E90BF3" w:rsidP="00E90BF3">
      <w:pPr>
        <w:pStyle w:val="Textosinformato"/>
        <w:spacing w:line="360" w:lineRule="auto"/>
        <w:jc w:val="both"/>
        <w:rPr>
          <w:rFonts w:ascii="Verdana" w:hAnsi="Verdana"/>
          <w:sz w:val="18"/>
          <w:lang w:val="es-MX"/>
        </w:rPr>
      </w:pPr>
    </w:p>
    <w:p w:rsidR="00E90BF3" w:rsidRPr="0096426F" w:rsidRDefault="00E90BF3" w:rsidP="00E90BF3">
      <w:pPr>
        <w:pStyle w:val="Textosinformato"/>
        <w:spacing w:line="360" w:lineRule="auto"/>
        <w:jc w:val="both"/>
        <w:rPr>
          <w:rFonts w:ascii="Verdana" w:hAnsi="Verdana"/>
          <w:sz w:val="16"/>
          <w:lang w:val="es-MX"/>
        </w:rPr>
      </w:pPr>
    </w:p>
    <w:p w:rsidR="00F96E1A" w:rsidRDefault="00F96E1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pct20" w:color="000000" w:fill="FFFFFF"/>
        <w:spacing w:line="360" w:lineRule="auto"/>
        <w:ind w:left="2832" w:hanging="2832"/>
        <w:jc w:val="both"/>
        <w:rPr>
          <w:rFonts w:ascii="Verdana" w:hAnsi="Verdana"/>
          <w:b/>
          <w:sz w:val="22"/>
          <w:u w:val="single"/>
          <w:lang w:val="es-MX"/>
        </w:rPr>
      </w:pPr>
      <w:r>
        <w:rPr>
          <w:rFonts w:ascii="Verdana" w:hAnsi="Verdana"/>
          <w:b/>
          <w:sz w:val="26"/>
          <w:u w:val="single"/>
          <w:lang w:val="es-MX"/>
        </w:rPr>
        <w:t>SEMINARIOS Y CURSOS</w:t>
      </w:r>
    </w:p>
    <w:p w:rsidR="00F96E1A" w:rsidRDefault="00F96E1A">
      <w:pPr>
        <w:pStyle w:val="Textosinformato"/>
        <w:spacing w:line="360" w:lineRule="auto"/>
        <w:ind w:left="2832" w:hanging="2832"/>
        <w:jc w:val="both"/>
        <w:rPr>
          <w:rFonts w:ascii="Verdana" w:hAnsi="Verdana"/>
          <w:sz w:val="22"/>
          <w:lang w:val="es-MX"/>
        </w:rPr>
      </w:pPr>
    </w:p>
    <w:p w:rsidR="00F96E1A" w:rsidRPr="0096426F" w:rsidRDefault="00F96E1A">
      <w:pPr>
        <w:pStyle w:val="Textosinformato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8"/>
          <w:lang w:val="es-MX"/>
        </w:rPr>
      </w:pPr>
      <w:r w:rsidRPr="0096426F">
        <w:rPr>
          <w:rFonts w:ascii="Verdana" w:hAnsi="Verdana"/>
          <w:sz w:val="18"/>
          <w:lang w:val="es-MX"/>
        </w:rPr>
        <w:t>Gestión en manejo de energías alternativas.</w:t>
      </w:r>
    </w:p>
    <w:p w:rsidR="00912977" w:rsidRPr="0096426F" w:rsidRDefault="00912977">
      <w:pPr>
        <w:pStyle w:val="Textosinformato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8"/>
          <w:lang w:val="es-MX"/>
        </w:rPr>
      </w:pPr>
      <w:r w:rsidRPr="0096426F">
        <w:rPr>
          <w:rFonts w:ascii="Verdana" w:hAnsi="Verdana"/>
          <w:sz w:val="18"/>
          <w:lang w:val="es-MX"/>
        </w:rPr>
        <w:t>Curso</w:t>
      </w:r>
      <w:r w:rsidR="00C248A3" w:rsidRPr="0096426F">
        <w:rPr>
          <w:rFonts w:ascii="Verdana" w:hAnsi="Verdana"/>
          <w:sz w:val="18"/>
          <w:lang w:val="es-MX"/>
        </w:rPr>
        <w:t xml:space="preserve"> Hazmat Buenos Aires Argentina y </w:t>
      </w:r>
      <w:r w:rsidRPr="0096426F">
        <w:rPr>
          <w:rFonts w:ascii="Verdana" w:hAnsi="Verdana"/>
          <w:sz w:val="18"/>
          <w:lang w:val="es-MX"/>
        </w:rPr>
        <w:t>Ventana, Chile.</w:t>
      </w:r>
    </w:p>
    <w:p w:rsidR="00E90BF3" w:rsidRPr="00E90BF3" w:rsidRDefault="00F96E1A" w:rsidP="00F703D1">
      <w:pPr>
        <w:pStyle w:val="Textosinformato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8"/>
          <w:lang w:val="es-MX"/>
        </w:rPr>
      </w:pPr>
      <w:r w:rsidRPr="00E90BF3">
        <w:rPr>
          <w:rFonts w:ascii="Verdana" w:hAnsi="Verdana"/>
          <w:sz w:val="18"/>
          <w:lang w:val="es-MX"/>
        </w:rPr>
        <w:t>Recursos naturales</w:t>
      </w:r>
    </w:p>
    <w:p w:rsidR="00F96E1A" w:rsidRPr="0096426F" w:rsidRDefault="00F96E1A">
      <w:pPr>
        <w:pStyle w:val="Textosinformato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8"/>
          <w:lang w:val="es-MX"/>
        </w:rPr>
      </w:pPr>
      <w:r w:rsidRPr="0096426F">
        <w:rPr>
          <w:rFonts w:ascii="Verdana" w:hAnsi="Verdana"/>
          <w:sz w:val="18"/>
          <w:lang w:val="es-MX"/>
        </w:rPr>
        <w:t>Capacitación en Academia Nacional de Bomberos.</w:t>
      </w:r>
    </w:p>
    <w:p w:rsidR="00F96E1A" w:rsidRPr="0096426F" w:rsidRDefault="00F96E1A">
      <w:pPr>
        <w:pStyle w:val="Textosinformato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8"/>
          <w:lang w:val="es-MX"/>
        </w:rPr>
      </w:pPr>
      <w:r w:rsidRPr="0096426F">
        <w:rPr>
          <w:rFonts w:ascii="Verdana" w:hAnsi="Verdana"/>
          <w:sz w:val="18"/>
          <w:lang w:val="es-MX"/>
        </w:rPr>
        <w:t>Derrames e Incendios Industriales.</w:t>
      </w:r>
    </w:p>
    <w:p w:rsidR="00F96E1A" w:rsidRPr="0096426F" w:rsidRDefault="00F96E1A">
      <w:pPr>
        <w:pStyle w:val="Textosinformato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8"/>
          <w:lang w:val="es-MX"/>
        </w:rPr>
      </w:pPr>
      <w:r w:rsidRPr="0096426F">
        <w:rPr>
          <w:rFonts w:ascii="Verdana" w:hAnsi="Verdana"/>
          <w:sz w:val="18"/>
          <w:lang w:val="es-MX"/>
        </w:rPr>
        <w:t>Manejo de la Emergencia.</w:t>
      </w:r>
    </w:p>
    <w:p w:rsidR="00F96E1A" w:rsidRPr="0096426F" w:rsidRDefault="00F96E1A">
      <w:pPr>
        <w:pStyle w:val="Textosinformato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8"/>
          <w:lang w:val="es-MX"/>
        </w:rPr>
      </w:pPr>
      <w:r w:rsidRPr="0096426F">
        <w:rPr>
          <w:rFonts w:ascii="Verdana" w:hAnsi="Verdana"/>
          <w:sz w:val="18"/>
          <w:lang w:val="es-MX"/>
        </w:rPr>
        <w:t>RCP, Manejo de Accidentados y Primeros Auxilios.</w:t>
      </w:r>
    </w:p>
    <w:p w:rsidR="00F96E1A" w:rsidRPr="0096426F" w:rsidRDefault="00F96E1A">
      <w:pPr>
        <w:pStyle w:val="Textosinformato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6"/>
          <w:lang w:val="es-MX"/>
        </w:rPr>
      </w:pPr>
      <w:r w:rsidRPr="0096426F">
        <w:rPr>
          <w:rFonts w:ascii="Verdana" w:hAnsi="Verdana"/>
          <w:sz w:val="18"/>
          <w:lang w:val="es-MX"/>
        </w:rPr>
        <w:t xml:space="preserve">Uso de Extintores de PQS, CO2. </w:t>
      </w:r>
    </w:p>
    <w:p w:rsidR="00F96E1A" w:rsidRPr="0096426F" w:rsidRDefault="00F96E1A">
      <w:pPr>
        <w:pStyle w:val="Textosinformato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6"/>
          <w:lang w:val="es-MX"/>
        </w:rPr>
      </w:pPr>
      <w:r w:rsidRPr="0096426F">
        <w:rPr>
          <w:rFonts w:ascii="Verdana" w:hAnsi="Verdana"/>
          <w:sz w:val="18"/>
          <w:lang w:val="es-MX"/>
        </w:rPr>
        <w:t xml:space="preserve">Auditor </w:t>
      </w:r>
      <w:r w:rsidR="00A57EBE" w:rsidRPr="0096426F">
        <w:rPr>
          <w:rFonts w:ascii="Verdana" w:hAnsi="Verdana"/>
          <w:sz w:val="18"/>
          <w:lang w:val="es-MX"/>
        </w:rPr>
        <w:t xml:space="preserve">interno </w:t>
      </w:r>
      <w:r w:rsidRPr="0096426F">
        <w:rPr>
          <w:rFonts w:ascii="Verdana" w:hAnsi="Verdana"/>
          <w:sz w:val="18"/>
          <w:lang w:val="es-MX"/>
        </w:rPr>
        <w:t>OSHA 18000.</w:t>
      </w:r>
    </w:p>
    <w:p w:rsidR="00F96E1A" w:rsidRPr="0096426F" w:rsidRDefault="00F96E1A">
      <w:pPr>
        <w:pStyle w:val="Textosinformato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6"/>
          <w:lang w:val="es-MX"/>
        </w:rPr>
      </w:pPr>
      <w:r w:rsidRPr="0096426F">
        <w:rPr>
          <w:rFonts w:ascii="Verdana" w:hAnsi="Verdana"/>
          <w:sz w:val="18"/>
          <w:lang w:val="es-MX"/>
        </w:rPr>
        <w:t xml:space="preserve">Auditor </w:t>
      </w:r>
      <w:r w:rsidR="00A57EBE" w:rsidRPr="0096426F">
        <w:rPr>
          <w:rFonts w:ascii="Verdana" w:hAnsi="Verdana"/>
          <w:sz w:val="18"/>
          <w:lang w:val="es-MX"/>
        </w:rPr>
        <w:t xml:space="preserve">interno </w:t>
      </w:r>
      <w:r w:rsidRPr="0096426F">
        <w:rPr>
          <w:rFonts w:ascii="Verdana" w:hAnsi="Verdana"/>
          <w:sz w:val="18"/>
          <w:lang w:val="es-MX"/>
        </w:rPr>
        <w:t xml:space="preserve">ISO </w:t>
      </w:r>
      <w:r w:rsidR="009370FE" w:rsidRPr="0096426F">
        <w:rPr>
          <w:rFonts w:ascii="Verdana" w:hAnsi="Verdana"/>
          <w:sz w:val="18"/>
          <w:lang w:val="es-MX"/>
        </w:rPr>
        <w:t xml:space="preserve">14.000 y </w:t>
      </w:r>
      <w:r w:rsidRPr="0096426F">
        <w:rPr>
          <w:rFonts w:ascii="Verdana" w:hAnsi="Verdana"/>
          <w:sz w:val="18"/>
          <w:lang w:val="es-MX"/>
        </w:rPr>
        <w:t>9000.</w:t>
      </w:r>
    </w:p>
    <w:p w:rsidR="00F96E1A" w:rsidRPr="0096426F" w:rsidRDefault="00F96E1A">
      <w:pPr>
        <w:pStyle w:val="Textosinformato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6"/>
          <w:lang w:val="es-MX"/>
        </w:rPr>
      </w:pPr>
      <w:r w:rsidRPr="0096426F">
        <w:rPr>
          <w:rFonts w:ascii="Verdana" w:hAnsi="Verdana"/>
          <w:sz w:val="18"/>
          <w:lang w:val="es-MX"/>
        </w:rPr>
        <w:t>DS N° 72</w:t>
      </w:r>
      <w:r w:rsidR="004307F9" w:rsidRPr="0096426F">
        <w:rPr>
          <w:rFonts w:ascii="Verdana" w:hAnsi="Verdana"/>
          <w:sz w:val="18"/>
          <w:lang w:val="es-MX"/>
        </w:rPr>
        <w:t>/132</w:t>
      </w:r>
    </w:p>
    <w:p w:rsidR="00F96E1A" w:rsidRPr="0096426F" w:rsidRDefault="00F96E1A">
      <w:pPr>
        <w:pStyle w:val="Textosinformato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6"/>
          <w:lang w:val="es-MX"/>
        </w:rPr>
      </w:pPr>
      <w:r w:rsidRPr="0096426F">
        <w:rPr>
          <w:rFonts w:ascii="Verdana" w:hAnsi="Verdana"/>
          <w:sz w:val="18"/>
          <w:lang w:val="es-MX"/>
        </w:rPr>
        <w:t>Detección de Aspectos e Impactos Significativos (Medio Ambiente)</w:t>
      </w:r>
    </w:p>
    <w:p w:rsidR="00F96E1A" w:rsidRPr="0096426F" w:rsidRDefault="00F96E1A">
      <w:pPr>
        <w:pStyle w:val="Textosinformato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6"/>
          <w:lang w:val="es-MX"/>
        </w:rPr>
      </w:pPr>
      <w:r w:rsidRPr="0096426F">
        <w:rPr>
          <w:rFonts w:ascii="Verdana" w:hAnsi="Verdana"/>
          <w:sz w:val="18"/>
          <w:lang w:val="es-MX"/>
        </w:rPr>
        <w:t>Manejo de Word, Excel y Power Point nivel Usuario.</w:t>
      </w:r>
    </w:p>
    <w:p w:rsidR="00F96E1A" w:rsidRPr="0096426F" w:rsidRDefault="00F96E1A">
      <w:pPr>
        <w:pStyle w:val="Textosinformato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6"/>
          <w:lang w:val="es-MX"/>
        </w:rPr>
      </w:pPr>
      <w:r w:rsidRPr="0096426F">
        <w:rPr>
          <w:rFonts w:ascii="Verdana" w:hAnsi="Verdana"/>
          <w:sz w:val="18"/>
          <w:lang w:val="es-MX"/>
        </w:rPr>
        <w:t>Ley 16.744</w:t>
      </w:r>
    </w:p>
    <w:p w:rsidR="00F96E1A" w:rsidRPr="0096426F" w:rsidRDefault="00F96E1A" w:rsidP="00776296">
      <w:pPr>
        <w:pStyle w:val="Textosinformato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6"/>
          <w:lang w:val="es-MX"/>
        </w:rPr>
      </w:pPr>
      <w:r w:rsidRPr="0096426F">
        <w:rPr>
          <w:rFonts w:ascii="Verdana" w:hAnsi="Verdana"/>
          <w:sz w:val="18"/>
          <w:lang w:val="es-MX"/>
        </w:rPr>
        <w:t>DS 40</w:t>
      </w:r>
      <w:r w:rsidR="00776296" w:rsidRPr="0096426F">
        <w:rPr>
          <w:rFonts w:ascii="Verdana" w:hAnsi="Verdana"/>
          <w:sz w:val="18"/>
          <w:lang w:val="es-MX"/>
        </w:rPr>
        <w:t xml:space="preserve">, </w:t>
      </w:r>
      <w:r w:rsidRPr="0096426F">
        <w:rPr>
          <w:rFonts w:ascii="Verdana" w:hAnsi="Verdana"/>
          <w:sz w:val="18"/>
          <w:lang w:val="es-MX"/>
        </w:rPr>
        <w:t>DS 594</w:t>
      </w:r>
      <w:r w:rsidR="00776296" w:rsidRPr="0096426F">
        <w:rPr>
          <w:rFonts w:ascii="Verdana" w:hAnsi="Verdana"/>
          <w:sz w:val="18"/>
          <w:lang w:val="es-MX"/>
        </w:rPr>
        <w:t>, DS 67</w:t>
      </w:r>
    </w:p>
    <w:p w:rsidR="0059761C" w:rsidRPr="0052689E" w:rsidRDefault="00776296" w:rsidP="0059761C">
      <w:pPr>
        <w:pStyle w:val="Textosinformato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6"/>
          <w:lang w:val="es-MX"/>
        </w:rPr>
      </w:pPr>
      <w:r w:rsidRPr="0096426F">
        <w:rPr>
          <w:rFonts w:ascii="Verdana" w:hAnsi="Verdana"/>
          <w:sz w:val="18"/>
          <w:lang w:val="es-MX"/>
        </w:rPr>
        <w:t xml:space="preserve">D 54, </w:t>
      </w:r>
      <w:r w:rsidR="00F96E1A" w:rsidRPr="0096426F">
        <w:rPr>
          <w:rFonts w:ascii="Verdana" w:hAnsi="Verdana"/>
          <w:sz w:val="18"/>
          <w:lang w:val="es-MX"/>
        </w:rPr>
        <w:t>D 48</w:t>
      </w:r>
      <w:r w:rsidRPr="0096426F">
        <w:rPr>
          <w:rFonts w:ascii="Verdana" w:hAnsi="Verdana"/>
          <w:sz w:val="18"/>
          <w:lang w:val="es-MX"/>
        </w:rPr>
        <w:t xml:space="preserve">, </w:t>
      </w:r>
      <w:r w:rsidR="00A76FF1" w:rsidRPr="0096426F">
        <w:rPr>
          <w:rFonts w:ascii="Verdana" w:hAnsi="Verdana"/>
          <w:sz w:val="18"/>
          <w:lang w:val="es-MX"/>
        </w:rPr>
        <w:t>D 148</w:t>
      </w:r>
      <w:r w:rsidR="008C636D" w:rsidRPr="0096426F">
        <w:rPr>
          <w:rFonts w:ascii="Verdana" w:hAnsi="Verdana"/>
          <w:sz w:val="18"/>
          <w:lang w:val="es-MX"/>
        </w:rPr>
        <w:t xml:space="preserve"> Entre otros.</w:t>
      </w:r>
    </w:p>
    <w:p w:rsidR="0052689E" w:rsidRPr="0096426F" w:rsidRDefault="0052689E" w:rsidP="0059761C">
      <w:pPr>
        <w:pStyle w:val="Textosinformato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6"/>
          <w:lang w:val="es-MX"/>
        </w:rPr>
      </w:pPr>
      <w:r>
        <w:rPr>
          <w:rFonts w:ascii="Verdana" w:hAnsi="Verdana"/>
          <w:sz w:val="18"/>
          <w:lang w:val="es-MX"/>
        </w:rPr>
        <w:t>Ley 20.123 (ley de subcontratación)</w:t>
      </w:r>
    </w:p>
    <w:p w:rsidR="00F96E1A" w:rsidRDefault="00F96E1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000000" w:fill="FFFFFF"/>
        <w:spacing w:line="360" w:lineRule="auto"/>
        <w:jc w:val="both"/>
        <w:rPr>
          <w:rFonts w:ascii="Verdana" w:hAnsi="Verdana"/>
          <w:b/>
          <w:caps/>
          <w:u w:val="single"/>
          <w:lang w:val="es-MX"/>
        </w:rPr>
      </w:pPr>
      <w:r>
        <w:rPr>
          <w:rFonts w:ascii="Verdana" w:hAnsi="Verdana"/>
          <w:b/>
          <w:caps/>
          <w:sz w:val="26"/>
          <w:u w:val="single"/>
          <w:lang w:val="es-MX"/>
        </w:rPr>
        <w:t>Capacidades</w:t>
      </w:r>
    </w:p>
    <w:p w:rsidR="00F96E1A" w:rsidRPr="0096426F" w:rsidRDefault="00F96E1A">
      <w:pPr>
        <w:pStyle w:val="Textosinformato"/>
        <w:numPr>
          <w:ilvl w:val="0"/>
          <w:numId w:val="6"/>
        </w:numPr>
        <w:spacing w:line="360" w:lineRule="auto"/>
        <w:jc w:val="both"/>
        <w:rPr>
          <w:rFonts w:ascii="Verdana" w:hAnsi="Verdana"/>
          <w:sz w:val="18"/>
          <w:szCs w:val="18"/>
          <w:lang w:val="es-MX"/>
        </w:rPr>
      </w:pPr>
      <w:r w:rsidRPr="0096426F">
        <w:rPr>
          <w:rFonts w:ascii="Verdana" w:hAnsi="Verdana"/>
          <w:sz w:val="18"/>
          <w:szCs w:val="18"/>
          <w:lang w:val="es-MX"/>
        </w:rPr>
        <w:t>Hazop.</w:t>
      </w:r>
      <w:r w:rsidR="007515B2" w:rsidRPr="0096426F">
        <w:rPr>
          <w:rFonts w:ascii="Verdana" w:hAnsi="Verdana"/>
          <w:sz w:val="18"/>
          <w:szCs w:val="18"/>
          <w:lang w:val="es-MX"/>
        </w:rPr>
        <w:t xml:space="preserve"> </w:t>
      </w:r>
    </w:p>
    <w:p w:rsidR="00F96E1A" w:rsidRPr="0096426F" w:rsidRDefault="00F96E1A">
      <w:pPr>
        <w:pStyle w:val="Textosinformato"/>
        <w:numPr>
          <w:ilvl w:val="0"/>
          <w:numId w:val="6"/>
        </w:numPr>
        <w:spacing w:line="360" w:lineRule="auto"/>
        <w:jc w:val="both"/>
        <w:rPr>
          <w:rFonts w:ascii="Verdana" w:hAnsi="Verdana"/>
          <w:sz w:val="18"/>
          <w:szCs w:val="18"/>
          <w:lang w:val="es-MX"/>
        </w:rPr>
      </w:pPr>
      <w:r w:rsidRPr="0096426F">
        <w:rPr>
          <w:rFonts w:ascii="Verdana" w:hAnsi="Verdana"/>
          <w:sz w:val="18"/>
          <w:szCs w:val="18"/>
          <w:lang w:val="es-MX"/>
        </w:rPr>
        <w:t>Hazmat.</w:t>
      </w:r>
    </w:p>
    <w:p w:rsidR="00F96E1A" w:rsidRPr="0096426F" w:rsidRDefault="00F96E1A">
      <w:pPr>
        <w:pStyle w:val="Textosinformato"/>
        <w:numPr>
          <w:ilvl w:val="0"/>
          <w:numId w:val="6"/>
        </w:numPr>
        <w:spacing w:line="360" w:lineRule="auto"/>
        <w:jc w:val="both"/>
        <w:rPr>
          <w:rFonts w:ascii="Verdana" w:hAnsi="Verdana"/>
          <w:sz w:val="18"/>
          <w:szCs w:val="18"/>
          <w:lang w:val="es-MX"/>
        </w:rPr>
      </w:pPr>
      <w:r w:rsidRPr="0096426F">
        <w:rPr>
          <w:rFonts w:ascii="Verdana" w:hAnsi="Verdana"/>
          <w:sz w:val="18"/>
          <w:szCs w:val="18"/>
          <w:lang w:val="es-MX"/>
        </w:rPr>
        <w:t>Manejo de Emergencias Químicas y Productos Peligrosos.</w:t>
      </w:r>
    </w:p>
    <w:p w:rsidR="00F96E1A" w:rsidRPr="0096426F" w:rsidRDefault="00F96E1A">
      <w:pPr>
        <w:pStyle w:val="Textosinformato"/>
        <w:numPr>
          <w:ilvl w:val="0"/>
          <w:numId w:val="6"/>
        </w:numPr>
        <w:spacing w:line="360" w:lineRule="auto"/>
        <w:jc w:val="both"/>
        <w:rPr>
          <w:rFonts w:ascii="Verdana" w:hAnsi="Verdana"/>
          <w:sz w:val="18"/>
          <w:szCs w:val="18"/>
          <w:lang w:val="es-MX"/>
        </w:rPr>
      </w:pPr>
      <w:r w:rsidRPr="0096426F">
        <w:rPr>
          <w:rFonts w:ascii="Verdana" w:hAnsi="Verdana"/>
          <w:sz w:val="18"/>
          <w:szCs w:val="18"/>
          <w:lang w:val="es-MX"/>
        </w:rPr>
        <w:t>Elaboración de HDSP y HDST.</w:t>
      </w:r>
    </w:p>
    <w:p w:rsidR="00F96E1A" w:rsidRPr="0096426F" w:rsidRDefault="00F96E1A">
      <w:pPr>
        <w:pStyle w:val="Textosinformato"/>
        <w:numPr>
          <w:ilvl w:val="0"/>
          <w:numId w:val="6"/>
        </w:numPr>
        <w:spacing w:line="360" w:lineRule="auto"/>
        <w:jc w:val="both"/>
        <w:rPr>
          <w:rFonts w:ascii="Verdana" w:hAnsi="Verdana"/>
          <w:sz w:val="18"/>
          <w:szCs w:val="18"/>
          <w:lang w:val="es-MX"/>
        </w:rPr>
      </w:pPr>
      <w:r w:rsidRPr="0096426F">
        <w:rPr>
          <w:rFonts w:ascii="Verdana" w:hAnsi="Verdana"/>
          <w:sz w:val="18"/>
          <w:szCs w:val="18"/>
          <w:lang w:val="es-MX"/>
        </w:rPr>
        <w:t xml:space="preserve">Capacitaciones de Seguridad. </w:t>
      </w:r>
    </w:p>
    <w:p w:rsidR="00F96E1A" w:rsidRPr="0096426F" w:rsidRDefault="00F96E1A">
      <w:pPr>
        <w:pStyle w:val="Textosinformato"/>
        <w:numPr>
          <w:ilvl w:val="0"/>
          <w:numId w:val="6"/>
        </w:numPr>
        <w:spacing w:line="360" w:lineRule="auto"/>
        <w:jc w:val="both"/>
        <w:rPr>
          <w:rFonts w:ascii="Verdana" w:hAnsi="Verdana"/>
          <w:sz w:val="18"/>
          <w:szCs w:val="18"/>
          <w:lang w:val="es-MX"/>
        </w:rPr>
      </w:pPr>
      <w:r w:rsidRPr="0096426F">
        <w:rPr>
          <w:rFonts w:ascii="Verdana" w:hAnsi="Verdana"/>
          <w:sz w:val="18"/>
          <w:szCs w:val="18"/>
          <w:lang w:val="es-MX"/>
        </w:rPr>
        <w:t xml:space="preserve">Investigación de Accidentes. </w:t>
      </w:r>
    </w:p>
    <w:p w:rsidR="00F96E1A" w:rsidRPr="0096426F" w:rsidRDefault="00F96E1A">
      <w:pPr>
        <w:pStyle w:val="Textosinformato"/>
        <w:numPr>
          <w:ilvl w:val="0"/>
          <w:numId w:val="6"/>
        </w:numPr>
        <w:spacing w:line="360" w:lineRule="auto"/>
        <w:jc w:val="both"/>
        <w:rPr>
          <w:rFonts w:ascii="Verdana" w:hAnsi="Verdana"/>
          <w:sz w:val="18"/>
          <w:szCs w:val="18"/>
          <w:lang w:val="es-MX"/>
        </w:rPr>
      </w:pPr>
      <w:r w:rsidRPr="0096426F">
        <w:rPr>
          <w:rFonts w:ascii="Verdana" w:hAnsi="Verdana"/>
          <w:sz w:val="18"/>
          <w:szCs w:val="18"/>
          <w:lang w:val="es-MX"/>
        </w:rPr>
        <w:t>Análisis de Seguridad en Proyectos Industriales.</w:t>
      </w:r>
    </w:p>
    <w:p w:rsidR="00F96E1A" w:rsidRPr="0096426F" w:rsidRDefault="00F96E1A">
      <w:pPr>
        <w:pStyle w:val="Textosinformato"/>
        <w:numPr>
          <w:ilvl w:val="0"/>
          <w:numId w:val="6"/>
        </w:numPr>
        <w:spacing w:line="360" w:lineRule="auto"/>
        <w:jc w:val="both"/>
        <w:rPr>
          <w:rFonts w:ascii="Verdana" w:hAnsi="Verdana"/>
          <w:sz w:val="18"/>
          <w:szCs w:val="18"/>
          <w:lang w:val="es-MX"/>
        </w:rPr>
      </w:pPr>
      <w:r w:rsidRPr="0096426F">
        <w:rPr>
          <w:rFonts w:ascii="Verdana" w:hAnsi="Verdana"/>
          <w:sz w:val="18"/>
          <w:szCs w:val="18"/>
          <w:lang w:val="es-MX"/>
        </w:rPr>
        <w:t>Legislación (D.; D.S.; NCh.; Ley</w:t>
      </w:r>
      <w:r w:rsidR="00824F51" w:rsidRPr="0096426F">
        <w:rPr>
          <w:rFonts w:ascii="Verdana" w:hAnsi="Verdana"/>
          <w:sz w:val="18"/>
          <w:szCs w:val="18"/>
          <w:lang w:val="es-MX"/>
        </w:rPr>
        <w:t xml:space="preserve">es, </w:t>
      </w:r>
      <w:r w:rsidRPr="0096426F">
        <w:rPr>
          <w:rFonts w:ascii="Verdana" w:hAnsi="Verdana"/>
          <w:sz w:val="18"/>
          <w:szCs w:val="18"/>
          <w:lang w:val="es-MX"/>
        </w:rPr>
        <w:t>Etc.)</w:t>
      </w:r>
    </w:p>
    <w:p w:rsidR="00F96E1A" w:rsidRPr="0096426F" w:rsidRDefault="00F96E1A">
      <w:pPr>
        <w:pStyle w:val="Textosinformato"/>
        <w:numPr>
          <w:ilvl w:val="0"/>
          <w:numId w:val="6"/>
        </w:numPr>
        <w:spacing w:line="360" w:lineRule="auto"/>
        <w:jc w:val="both"/>
        <w:rPr>
          <w:rFonts w:ascii="Verdana" w:hAnsi="Verdana"/>
          <w:sz w:val="18"/>
          <w:szCs w:val="18"/>
          <w:lang w:val="es-MX"/>
        </w:rPr>
      </w:pPr>
      <w:r w:rsidRPr="0096426F">
        <w:rPr>
          <w:rFonts w:ascii="Verdana" w:hAnsi="Verdana"/>
          <w:sz w:val="18"/>
          <w:szCs w:val="18"/>
          <w:lang w:val="es-MX"/>
        </w:rPr>
        <w:t xml:space="preserve">Computación nivel </w:t>
      </w:r>
      <w:r w:rsidR="009370FE" w:rsidRPr="0096426F">
        <w:rPr>
          <w:rFonts w:ascii="Verdana" w:hAnsi="Verdana"/>
          <w:sz w:val="18"/>
          <w:szCs w:val="18"/>
          <w:lang w:val="es-MX"/>
        </w:rPr>
        <w:t>Usuario</w:t>
      </w:r>
      <w:r w:rsidRPr="0096426F">
        <w:rPr>
          <w:rFonts w:ascii="Verdana" w:hAnsi="Verdana"/>
          <w:sz w:val="18"/>
          <w:szCs w:val="18"/>
          <w:lang w:val="es-MX"/>
        </w:rPr>
        <w:t>.</w:t>
      </w:r>
    </w:p>
    <w:p w:rsidR="00F96E1A" w:rsidRPr="0096426F" w:rsidRDefault="00F96E1A">
      <w:pPr>
        <w:pStyle w:val="Textosinformato"/>
        <w:numPr>
          <w:ilvl w:val="0"/>
          <w:numId w:val="6"/>
        </w:numPr>
        <w:spacing w:line="360" w:lineRule="auto"/>
        <w:jc w:val="both"/>
        <w:rPr>
          <w:rFonts w:ascii="Verdana" w:hAnsi="Verdana"/>
          <w:sz w:val="18"/>
          <w:szCs w:val="18"/>
          <w:lang w:val="es-MX"/>
        </w:rPr>
      </w:pPr>
      <w:r w:rsidRPr="0096426F">
        <w:rPr>
          <w:rFonts w:ascii="Verdana" w:hAnsi="Verdana"/>
          <w:sz w:val="18"/>
          <w:szCs w:val="18"/>
          <w:lang w:val="es-MX"/>
        </w:rPr>
        <w:t>Manejo de Personal y Aptitudes para el Cargo.</w:t>
      </w:r>
    </w:p>
    <w:p w:rsidR="00F96E1A" w:rsidRPr="0096426F" w:rsidRDefault="00F96E1A">
      <w:pPr>
        <w:pStyle w:val="Textosinformato"/>
        <w:numPr>
          <w:ilvl w:val="0"/>
          <w:numId w:val="6"/>
        </w:numPr>
        <w:spacing w:line="360" w:lineRule="auto"/>
        <w:jc w:val="both"/>
        <w:rPr>
          <w:rFonts w:ascii="Verdana" w:hAnsi="Verdana"/>
          <w:sz w:val="18"/>
          <w:szCs w:val="18"/>
          <w:lang w:val="es-MX"/>
        </w:rPr>
      </w:pPr>
      <w:r w:rsidRPr="0096426F">
        <w:rPr>
          <w:rFonts w:ascii="Verdana" w:hAnsi="Verdana"/>
          <w:sz w:val="18"/>
          <w:szCs w:val="18"/>
          <w:lang w:val="es-MX"/>
        </w:rPr>
        <w:t>Asesor del Área de Ingeniería y nuevos proyectos.</w:t>
      </w:r>
    </w:p>
    <w:p w:rsidR="00E90BF3" w:rsidRDefault="00E90BF3" w:rsidP="00FA444E">
      <w:pPr>
        <w:pStyle w:val="Textosinformato"/>
        <w:spacing w:line="360" w:lineRule="auto"/>
        <w:jc w:val="both"/>
        <w:rPr>
          <w:rFonts w:ascii="Verdana" w:hAnsi="Verdana"/>
          <w:sz w:val="20"/>
          <w:lang w:val="es-MX"/>
        </w:rPr>
      </w:pPr>
    </w:p>
    <w:p w:rsidR="00FA444E" w:rsidRPr="0096426F" w:rsidRDefault="00FA444E" w:rsidP="00FA444E">
      <w:pPr>
        <w:pStyle w:val="Textosinformato"/>
        <w:spacing w:line="360" w:lineRule="auto"/>
        <w:jc w:val="both"/>
        <w:rPr>
          <w:rFonts w:ascii="Verdana" w:hAnsi="Verdana"/>
          <w:sz w:val="20"/>
          <w:lang w:val="es-MX"/>
        </w:rPr>
      </w:pPr>
      <w:r w:rsidRPr="0096426F">
        <w:rPr>
          <w:rFonts w:ascii="Verdana" w:hAnsi="Verdana"/>
          <w:sz w:val="20"/>
          <w:lang w:val="es-MX"/>
        </w:rPr>
        <w:t>Esperando que mi Curriculum Vitae sea de su agrado.</w:t>
      </w:r>
    </w:p>
    <w:p w:rsidR="00D8435E" w:rsidRPr="0096426F" w:rsidRDefault="0036210C" w:rsidP="00FA444E">
      <w:pPr>
        <w:pStyle w:val="Textosinformato"/>
        <w:spacing w:line="360" w:lineRule="auto"/>
        <w:jc w:val="both"/>
        <w:rPr>
          <w:rFonts w:ascii="Verdana" w:hAnsi="Verdana"/>
          <w:sz w:val="20"/>
          <w:lang w:val="es-MX"/>
        </w:rPr>
      </w:pPr>
      <w:r>
        <w:rPr>
          <w:rFonts w:ascii="Verdana" w:hAnsi="Verdana"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4.95pt;margin-top:7.2pt;width:266.4pt;height:127.4pt;z-index:-251658752" o:allowincell="f">
            <v:imagedata r:id="rId9" o:title=""/>
          </v:shape>
          <o:OLEObject Type="Embed" ProgID="MSPhotoEd.3" ShapeID="_x0000_s1027" DrawAspect="Content" ObjectID="_1518489091" r:id="rId10"/>
        </w:object>
      </w:r>
    </w:p>
    <w:p w:rsidR="009A5826" w:rsidRPr="0096426F" w:rsidRDefault="009A5826" w:rsidP="00FA444E">
      <w:pPr>
        <w:pStyle w:val="Textosinformato"/>
        <w:spacing w:line="360" w:lineRule="auto"/>
        <w:jc w:val="both"/>
        <w:rPr>
          <w:rFonts w:ascii="Verdana" w:hAnsi="Verdana"/>
          <w:sz w:val="20"/>
          <w:lang w:val="es-MX"/>
        </w:rPr>
      </w:pPr>
    </w:p>
    <w:p w:rsidR="001537D6" w:rsidRPr="0096426F" w:rsidRDefault="001537D6" w:rsidP="00FA444E">
      <w:pPr>
        <w:pStyle w:val="Textosinformato"/>
        <w:spacing w:line="360" w:lineRule="auto"/>
        <w:jc w:val="both"/>
        <w:rPr>
          <w:rFonts w:ascii="Verdana" w:hAnsi="Verdana"/>
          <w:sz w:val="20"/>
          <w:lang w:val="es-MX"/>
        </w:rPr>
      </w:pPr>
      <w:r w:rsidRPr="0096426F">
        <w:rPr>
          <w:rFonts w:ascii="Verdana" w:hAnsi="Verdana"/>
          <w:sz w:val="20"/>
          <w:lang w:val="es-MX"/>
        </w:rPr>
        <w:t>Me despido.</w:t>
      </w:r>
    </w:p>
    <w:p w:rsidR="00FA444E" w:rsidRPr="0096426F" w:rsidRDefault="00FA444E" w:rsidP="00FA444E">
      <w:pPr>
        <w:pStyle w:val="Textosinformato"/>
        <w:spacing w:line="360" w:lineRule="auto"/>
        <w:jc w:val="both"/>
        <w:rPr>
          <w:rFonts w:ascii="Verdana" w:hAnsi="Verdana"/>
          <w:sz w:val="20"/>
          <w:lang w:val="es-MX"/>
        </w:rPr>
      </w:pPr>
      <w:r w:rsidRPr="0096426F">
        <w:rPr>
          <w:rFonts w:ascii="Verdana" w:hAnsi="Verdana"/>
          <w:sz w:val="20"/>
          <w:lang w:val="es-MX"/>
        </w:rPr>
        <w:t>Atte.</w:t>
      </w:r>
    </w:p>
    <w:p w:rsidR="0025402A" w:rsidRDefault="001537D6" w:rsidP="001537D6">
      <w:pPr>
        <w:pStyle w:val="Textosinformato"/>
        <w:spacing w:line="360" w:lineRule="auto"/>
        <w:ind w:left="3540"/>
        <w:jc w:val="both"/>
        <w:rPr>
          <w:rFonts w:ascii="Verdana" w:hAnsi="Verdana"/>
          <w:caps/>
          <w:sz w:val="22"/>
          <w:lang w:val="es-MX"/>
        </w:rPr>
      </w:pPr>
      <w:r w:rsidRPr="0096426F">
        <w:rPr>
          <w:rFonts w:ascii="Verdana" w:hAnsi="Verdana"/>
          <w:caps/>
          <w:sz w:val="22"/>
          <w:lang w:val="es-MX"/>
        </w:rPr>
        <w:t xml:space="preserve">      </w:t>
      </w:r>
      <w:r w:rsidR="00F10AE9" w:rsidRPr="0096426F">
        <w:rPr>
          <w:rFonts w:ascii="Verdana" w:hAnsi="Verdana"/>
          <w:caps/>
          <w:sz w:val="22"/>
          <w:lang w:val="es-MX"/>
        </w:rPr>
        <w:t xml:space="preserve"> </w:t>
      </w:r>
    </w:p>
    <w:p w:rsidR="00F96E1A" w:rsidRPr="0096426F" w:rsidRDefault="0025402A" w:rsidP="001537D6">
      <w:pPr>
        <w:pStyle w:val="Textosinformato"/>
        <w:spacing w:line="360" w:lineRule="auto"/>
        <w:ind w:left="3540"/>
        <w:jc w:val="both"/>
        <w:rPr>
          <w:rFonts w:ascii="Verdana" w:hAnsi="Verdana"/>
          <w:caps/>
          <w:sz w:val="22"/>
          <w:lang w:val="es-MX"/>
        </w:rPr>
      </w:pPr>
      <w:r>
        <w:rPr>
          <w:rFonts w:ascii="Verdana" w:hAnsi="Verdana"/>
          <w:caps/>
          <w:sz w:val="22"/>
          <w:lang w:val="es-MX"/>
        </w:rPr>
        <w:t xml:space="preserve">      </w:t>
      </w:r>
      <w:r w:rsidR="00F96E1A" w:rsidRPr="0096426F">
        <w:rPr>
          <w:rFonts w:ascii="Verdana" w:hAnsi="Verdana"/>
          <w:caps/>
          <w:sz w:val="22"/>
          <w:lang w:val="es-MX"/>
        </w:rPr>
        <w:t xml:space="preserve">  </w:t>
      </w:r>
      <w:r w:rsidR="00805363" w:rsidRPr="0096426F">
        <w:rPr>
          <w:rFonts w:ascii="Verdana" w:hAnsi="Verdana"/>
          <w:caps/>
          <w:sz w:val="22"/>
          <w:lang w:val="es-MX"/>
        </w:rPr>
        <w:t xml:space="preserve">   </w:t>
      </w:r>
      <w:r w:rsidR="0096426F">
        <w:rPr>
          <w:rFonts w:ascii="Verdana" w:hAnsi="Verdana"/>
          <w:caps/>
          <w:sz w:val="22"/>
          <w:lang w:val="es-MX"/>
        </w:rPr>
        <w:t xml:space="preserve">      </w:t>
      </w:r>
      <w:r w:rsidR="00F96E1A" w:rsidRPr="0096426F">
        <w:rPr>
          <w:rFonts w:ascii="Verdana" w:hAnsi="Verdana"/>
          <w:caps/>
          <w:sz w:val="22"/>
          <w:lang w:val="es-MX"/>
        </w:rPr>
        <w:t>René Albistur Barros</w:t>
      </w:r>
    </w:p>
    <w:p w:rsidR="00F96E1A" w:rsidRPr="0096426F" w:rsidRDefault="00F96E1A">
      <w:pPr>
        <w:pStyle w:val="Textosinformato"/>
        <w:spacing w:line="360" w:lineRule="auto"/>
        <w:ind w:left="4248"/>
        <w:jc w:val="both"/>
        <w:rPr>
          <w:rFonts w:ascii="Verdana" w:hAnsi="Verdana"/>
          <w:sz w:val="18"/>
          <w:lang w:val="es-MX"/>
        </w:rPr>
      </w:pPr>
      <w:r w:rsidRPr="0096426F">
        <w:rPr>
          <w:rFonts w:ascii="Verdana" w:hAnsi="Verdana"/>
          <w:sz w:val="20"/>
          <w:lang w:val="es-MX"/>
        </w:rPr>
        <w:t xml:space="preserve">     </w:t>
      </w:r>
      <w:r w:rsidR="0096426F">
        <w:rPr>
          <w:rFonts w:ascii="Verdana" w:hAnsi="Verdana"/>
          <w:sz w:val="20"/>
          <w:lang w:val="es-MX"/>
        </w:rPr>
        <w:t xml:space="preserve">   </w:t>
      </w:r>
      <w:r w:rsidRPr="0096426F">
        <w:rPr>
          <w:rFonts w:ascii="Verdana" w:hAnsi="Verdana"/>
          <w:sz w:val="18"/>
          <w:lang w:val="es-MX"/>
        </w:rPr>
        <w:t>Experto en Prevención de Riesgos</w:t>
      </w:r>
    </w:p>
    <w:p w:rsidR="00F96E1A" w:rsidRPr="0096426F" w:rsidRDefault="00F96E1A">
      <w:pPr>
        <w:pStyle w:val="Textosinformato"/>
        <w:spacing w:line="360" w:lineRule="auto"/>
        <w:ind w:left="4248"/>
        <w:jc w:val="both"/>
        <w:rPr>
          <w:rFonts w:ascii="Arial" w:hAnsi="Arial"/>
          <w:sz w:val="16"/>
          <w:lang w:val="es-MX"/>
        </w:rPr>
      </w:pPr>
      <w:r w:rsidRPr="0096426F">
        <w:rPr>
          <w:rFonts w:ascii="Verdana" w:hAnsi="Verdana"/>
          <w:sz w:val="18"/>
          <w:lang w:val="es-MX"/>
        </w:rPr>
        <w:t xml:space="preserve">              </w:t>
      </w:r>
      <w:r w:rsidR="0096426F">
        <w:rPr>
          <w:rFonts w:ascii="Verdana" w:hAnsi="Verdana"/>
          <w:sz w:val="18"/>
          <w:lang w:val="es-MX"/>
        </w:rPr>
        <w:t xml:space="preserve"> </w:t>
      </w:r>
      <w:r w:rsidRPr="0096426F">
        <w:rPr>
          <w:rFonts w:ascii="Verdana" w:hAnsi="Verdana"/>
          <w:sz w:val="18"/>
          <w:lang w:val="es-MX"/>
        </w:rPr>
        <w:t>Registro N° VQ/</w:t>
      </w:r>
      <w:r w:rsidR="00C248A3" w:rsidRPr="0096426F">
        <w:rPr>
          <w:rFonts w:ascii="Verdana" w:hAnsi="Verdana"/>
          <w:sz w:val="18"/>
          <w:lang w:val="es-MX"/>
        </w:rPr>
        <w:t>P</w:t>
      </w:r>
      <w:r w:rsidRPr="0096426F">
        <w:rPr>
          <w:rFonts w:ascii="Verdana" w:hAnsi="Verdana"/>
          <w:sz w:val="18"/>
          <w:lang w:val="es-MX"/>
        </w:rPr>
        <w:t>-</w:t>
      </w:r>
      <w:r w:rsidR="00C248A3" w:rsidRPr="0096426F">
        <w:rPr>
          <w:rFonts w:ascii="Verdana" w:hAnsi="Verdana"/>
          <w:sz w:val="18"/>
          <w:lang w:val="es-MX"/>
        </w:rPr>
        <w:t>374</w:t>
      </w:r>
    </w:p>
    <w:sectPr w:rsidR="00F96E1A" w:rsidRPr="0096426F" w:rsidSect="00815517">
      <w:pgSz w:w="12240" w:h="15840"/>
      <w:pgMar w:top="907" w:right="720" w:bottom="720" w:left="90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DB4" w:rsidRDefault="00D17DB4" w:rsidP="00D17DB4">
      <w:r>
        <w:separator/>
      </w:r>
    </w:p>
  </w:endnote>
  <w:endnote w:type="continuationSeparator" w:id="0">
    <w:p w:rsidR="00D17DB4" w:rsidRDefault="00D17DB4" w:rsidP="00D1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DB4" w:rsidRDefault="00D17DB4" w:rsidP="00D17DB4">
      <w:r>
        <w:separator/>
      </w:r>
    </w:p>
  </w:footnote>
  <w:footnote w:type="continuationSeparator" w:id="0">
    <w:p w:rsidR="00D17DB4" w:rsidRDefault="00D17DB4" w:rsidP="00D17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A2410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714324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CE20C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355EEF"/>
    <w:multiLevelType w:val="multilevel"/>
    <w:tmpl w:val="3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20D11C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DF85190"/>
    <w:multiLevelType w:val="multilevel"/>
    <w:tmpl w:val="3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2C870CC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66D3B3F"/>
    <w:multiLevelType w:val="hybridMultilevel"/>
    <w:tmpl w:val="5FB41B5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B415D97"/>
    <w:multiLevelType w:val="multilevel"/>
    <w:tmpl w:val="3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A36966"/>
    <w:multiLevelType w:val="multilevel"/>
    <w:tmpl w:val="3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43B6647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72231D6"/>
    <w:multiLevelType w:val="singleLevel"/>
    <w:tmpl w:val="5CE64D44"/>
    <w:lvl w:ilvl="0">
      <w:start w:val="1"/>
      <w:numFmt w:val="bulle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12" w15:restartNumberingAfterBreak="0">
    <w:nsid w:val="4F855B67"/>
    <w:multiLevelType w:val="singleLevel"/>
    <w:tmpl w:val="6FD602F8"/>
    <w:lvl w:ilvl="0">
      <w:start w:val="1"/>
      <w:numFmt w:val="bullet"/>
      <w:pStyle w:val="Logro"/>
      <w:lvlText w:val=""/>
      <w:lvlJc w:val="left"/>
      <w:pPr>
        <w:tabs>
          <w:tab w:val="num" w:pos="360"/>
        </w:tabs>
        <w:ind w:left="244" w:hanging="244"/>
      </w:pPr>
      <w:rPr>
        <w:rFonts w:ascii="Symbol" w:hAnsi="Symbol" w:hint="default"/>
        <w:sz w:val="22"/>
      </w:rPr>
    </w:lvl>
  </w:abstractNum>
  <w:abstractNum w:abstractNumId="13" w15:restartNumberingAfterBreak="0">
    <w:nsid w:val="504D67A3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C815703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10"/>
  </w:num>
  <w:num w:numId="9">
    <w:abstractNumId w:val="14"/>
  </w:num>
  <w:num w:numId="10">
    <w:abstractNumId w:val="13"/>
  </w:num>
  <w:num w:numId="11">
    <w:abstractNumId w:val="3"/>
  </w:num>
  <w:num w:numId="12">
    <w:abstractNumId w:val="9"/>
  </w:num>
  <w:num w:numId="13">
    <w:abstractNumId w:val="5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dye/Wlmftq61goDUlPhr4e7GaCeSIO04Tmqi+EVNgN5NdC1+Ev8r83wZ82rm88d3nr1sk5yjNUxK3jkRX9e5oA==" w:salt="i3kfnzlCeHE9LOBxpmMfDQ==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9C"/>
    <w:rsid w:val="000040BC"/>
    <w:rsid w:val="00063CC3"/>
    <w:rsid w:val="0008531B"/>
    <w:rsid w:val="000E3336"/>
    <w:rsid w:val="000F1525"/>
    <w:rsid w:val="000F2AD4"/>
    <w:rsid w:val="00113E3F"/>
    <w:rsid w:val="00136D7D"/>
    <w:rsid w:val="001537D6"/>
    <w:rsid w:val="00154291"/>
    <w:rsid w:val="00160673"/>
    <w:rsid w:val="001A1D13"/>
    <w:rsid w:val="001C2305"/>
    <w:rsid w:val="002017C3"/>
    <w:rsid w:val="0023620C"/>
    <w:rsid w:val="0025402A"/>
    <w:rsid w:val="00266517"/>
    <w:rsid w:val="00266B69"/>
    <w:rsid w:val="0027209C"/>
    <w:rsid w:val="002C1BDF"/>
    <w:rsid w:val="002D28D2"/>
    <w:rsid w:val="002F50AC"/>
    <w:rsid w:val="002F7D3E"/>
    <w:rsid w:val="00300518"/>
    <w:rsid w:val="00316F34"/>
    <w:rsid w:val="0032253C"/>
    <w:rsid w:val="00324482"/>
    <w:rsid w:val="00331BD4"/>
    <w:rsid w:val="003329DB"/>
    <w:rsid w:val="00352D87"/>
    <w:rsid w:val="00353C42"/>
    <w:rsid w:val="0036210C"/>
    <w:rsid w:val="003837C1"/>
    <w:rsid w:val="003C5C92"/>
    <w:rsid w:val="003E4D73"/>
    <w:rsid w:val="00403D9C"/>
    <w:rsid w:val="004128FF"/>
    <w:rsid w:val="0042178B"/>
    <w:rsid w:val="00421B81"/>
    <w:rsid w:val="00423CAB"/>
    <w:rsid w:val="004307F9"/>
    <w:rsid w:val="004D5C75"/>
    <w:rsid w:val="004E5234"/>
    <w:rsid w:val="004F1206"/>
    <w:rsid w:val="00514DA7"/>
    <w:rsid w:val="0052689E"/>
    <w:rsid w:val="00534719"/>
    <w:rsid w:val="00535D46"/>
    <w:rsid w:val="005402F2"/>
    <w:rsid w:val="00543CD3"/>
    <w:rsid w:val="005643D5"/>
    <w:rsid w:val="0057796E"/>
    <w:rsid w:val="005817F2"/>
    <w:rsid w:val="0059761C"/>
    <w:rsid w:val="005C7519"/>
    <w:rsid w:val="005E0579"/>
    <w:rsid w:val="005F77ED"/>
    <w:rsid w:val="0060444B"/>
    <w:rsid w:val="0060677C"/>
    <w:rsid w:val="0061125F"/>
    <w:rsid w:val="0062178A"/>
    <w:rsid w:val="00627CB3"/>
    <w:rsid w:val="006319AD"/>
    <w:rsid w:val="006442F2"/>
    <w:rsid w:val="006603EA"/>
    <w:rsid w:val="006768D2"/>
    <w:rsid w:val="00677165"/>
    <w:rsid w:val="006D041A"/>
    <w:rsid w:val="006D056D"/>
    <w:rsid w:val="006D7D42"/>
    <w:rsid w:val="006F20B4"/>
    <w:rsid w:val="006F7F32"/>
    <w:rsid w:val="00704851"/>
    <w:rsid w:val="00707B45"/>
    <w:rsid w:val="007137AD"/>
    <w:rsid w:val="007434B8"/>
    <w:rsid w:val="007515B2"/>
    <w:rsid w:val="00752520"/>
    <w:rsid w:val="00762A93"/>
    <w:rsid w:val="007656D2"/>
    <w:rsid w:val="00776296"/>
    <w:rsid w:val="00791BFA"/>
    <w:rsid w:val="00796D37"/>
    <w:rsid w:val="007A1046"/>
    <w:rsid w:val="007D0B5F"/>
    <w:rsid w:val="00800B74"/>
    <w:rsid w:val="00804C93"/>
    <w:rsid w:val="00805363"/>
    <w:rsid w:val="00806BE4"/>
    <w:rsid w:val="00815517"/>
    <w:rsid w:val="008203C8"/>
    <w:rsid w:val="00824F51"/>
    <w:rsid w:val="008451B7"/>
    <w:rsid w:val="008926E6"/>
    <w:rsid w:val="008A7A02"/>
    <w:rsid w:val="008B7B12"/>
    <w:rsid w:val="008C636D"/>
    <w:rsid w:val="008E615E"/>
    <w:rsid w:val="008F3B30"/>
    <w:rsid w:val="009060AC"/>
    <w:rsid w:val="0091196C"/>
    <w:rsid w:val="00912977"/>
    <w:rsid w:val="009262EE"/>
    <w:rsid w:val="00937028"/>
    <w:rsid w:val="009370FE"/>
    <w:rsid w:val="00963554"/>
    <w:rsid w:val="00963CF3"/>
    <w:rsid w:val="0096426F"/>
    <w:rsid w:val="00983B99"/>
    <w:rsid w:val="00991310"/>
    <w:rsid w:val="00992557"/>
    <w:rsid w:val="009A5826"/>
    <w:rsid w:val="009B0E1D"/>
    <w:rsid w:val="009E7485"/>
    <w:rsid w:val="009F5D1C"/>
    <w:rsid w:val="00A00130"/>
    <w:rsid w:val="00A10653"/>
    <w:rsid w:val="00A327CC"/>
    <w:rsid w:val="00A339A0"/>
    <w:rsid w:val="00A344CE"/>
    <w:rsid w:val="00A57EBE"/>
    <w:rsid w:val="00A62DAC"/>
    <w:rsid w:val="00A76662"/>
    <w:rsid w:val="00A76FF1"/>
    <w:rsid w:val="00AC3CC0"/>
    <w:rsid w:val="00AD4C35"/>
    <w:rsid w:val="00AF4577"/>
    <w:rsid w:val="00B16807"/>
    <w:rsid w:val="00B26C88"/>
    <w:rsid w:val="00B42956"/>
    <w:rsid w:val="00B4494E"/>
    <w:rsid w:val="00B46C31"/>
    <w:rsid w:val="00B54714"/>
    <w:rsid w:val="00B829EB"/>
    <w:rsid w:val="00B92F06"/>
    <w:rsid w:val="00BC1A5D"/>
    <w:rsid w:val="00BE1744"/>
    <w:rsid w:val="00C102E0"/>
    <w:rsid w:val="00C10D81"/>
    <w:rsid w:val="00C21C35"/>
    <w:rsid w:val="00C248A3"/>
    <w:rsid w:val="00C54F4A"/>
    <w:rsid w:val="00C81333"/>
    <w:rsid w:val="00C825F0"/>
    <w:rsid w:val="00C83BF9"/>
    <w:rsid w:val="00CB3F6A"/>
    <w:rsid w:val="00CC0E41"/>
    <w:rsid w:val="00CD2D8D"/>
    <w:rsid w:val="00CD7C29"/>
    <w:rsid w:val="00D054A4"/>
    <w:rsid w:val="00D056F0"/>
    <w:rsid w:val="00D17DB4"/>
    <w:rsid w:val="00D61977"/>
    <w:rsid w:val="00D735D1"/>
    <w:rsid w:val="00D738DF"/>
    <w:rsid w:val="00D82423"/>
    <w:rsid w:val="00D8435E"/>
    <w:rsid w:val="00DA2DB6"/>
    <w:rsid w:val="00DC67D2"/>
    <w:rsid w:val="00DD77DD"/>
    <w:rsid w:val="00DF3F57"/>
    <w:rsid w:val="00E141EF"/>
    <w:rsid w:val="00E214E2"/>
    <w:rsid w:val="00E25133"/>
    <w:rsid w:val="00E33886"/>
    <w:rsid w:val="00E44F6F"/>
    <w:rsid w:val="00E524EC"/>
    <w:rsid w:val="00E55A4D"/>
    <w:rsid w:val="00E7334F"/>
    <w:rsid w:val="00E90BF3"/>
    <w:rsid w:val="00EA34C8"/>
    <w:rsid w:val="00EB7CC9"/>
    <w:rsid w:val="00EE5812"/>
    <w:rsid w:val="00EE7A78"/>
    <w:rsid w:val="00EF1925"/>
    <w:rsid w:val="00F0544C"/>
    <w:rsid w:val="00F06F87"/>
    <w:rsid w:val="00F10AE9"/>
    <w:rsid w:val="00F26DB5"/>
    <w:rsid w:val="00F42B24"/>
    <w:rsid w:val="00F4327C"/>
    <w:rsid w:val="00F55154"/>
    <w:rsid w:val="00F64188"/>
    <w:rsid w:val="00F847C8"/>
    <w:rsid w:val="00F96E1A"/>
    <w:rsid w:val="00FA444E"/>
    <w:rsid w:val="00FA5886"/>
    <w:rsid w:val="00FE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,"/>
  <w15:docId w15:val="{4C1B17F3-F3D9-4CA4-8E0D-1D7E0744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7AD"/>
    <w:rPr>
      <w:sz w:val="24"/>
    </w:rPr>
  </w:style>
  <w:style w:type="paragraph" w:styleId="Ttulo1">
    <w:name w:val="heading 1"/>
    <w:basedOn w:val="Normal"/>
    <w:next w:val="Textoindependiente"/>
    <w:qFormat/>
    <w:rsid w:val="007137AD"/>
    <w:pPr>
      <w:spacing w:before="220" w:after="220"/>
      <w:ind w:left="-2520"/>
      <w:outlineLvl w:val="0"/>
    </w:pPr>
    <w:rPr>
      <w:spacing w:val="-5"/>
      <w:kern w:val="28"/>
      <w:sz w:val="22"/>
    </w:rPr>
  </w:style>
  <w:style w:type="paragraph" w:styleId="Ttulo2">
    <w:name w:val="heading 2"/>
    <w:basedOn w:val="Normal"/>
    <w:next w:val="Textoindependiente"/>
    <w:qFormat/>
    <w:rsid w:val="007137AD"/>
    <w:pPr>
      <w:spacing w:before="220"/>
      <w:outlineLvl w:val="1"/>
    </w:pPr>
    <w:rPr>
      <w:b/>
    </w:rPr>
  </w:style>
  <w:style w:type="paragraph" w:styleId="Ttulo3">
    <w:name w:val="heading 3"/>
    <w:basedOn w:val="Normal"/>
    <w:next w:val="Textoindependiente"/>
    <w:qFormat/>
    <w:rsid w:val="007137AD"/>
    <w:pPr>
      <w:spacing w:after="220"/>
      <w:outlineLvl w:val="2"/>
    </w:pPr>
    <w:rPr>
      <w:i/>
      <w:spacing w:val="-2"/>
    </w:rPr>
  </w:style>
  <w:style w:type="paragraph" w:styleId="Ttulo4">
    <w:name w:val="heading 4"/>
    <w:basedOn w:val="Normal"/>
    <w:next w:val="Textoindependiente"/>
    <w:qFormat/>
    <w:rsid w:val="007137AD"/>
    <w:pPr>
      <w:spacing w:after="220"/>
      <w:outlineLvl w:val="3"/>
    </w:pPr>
  </w:style>
  <w:style w:type="paragraph" w:styleId="Ttulo5">
    <w:name w:val="heading 5"/>
    <w:basedOn w:val="Normal"/>
    <w:next w:val="Textoindependiente"/>
    <w:qFormat/>
    <w:rsid w:val="007137AD"/>
    <w:pPr>
      <w:outlineLvl w:val="4"/>
    </w:pPr>
  </w:style>
  <w:style w:type="paragraph" w:styleId="Ttulo6">
    <w:name w:val="heading 6"/>
    <w:basedOn w:val="Normal"/>
    <w:next w:val="Normal"/>
    <w:qFormat/>
    <w:rsid w:val="007137AD"/>
    <w:pPr>
      <w:spacing w:before="240" w:after="60"/>
      <w:ind w:right="-360"/>
      <w:outlineLvl w:val="5"/>
    </w:pPr>
    <w:rPr>
      <w:rFonts w:ascii="Arial" w:hAnsi="Arial"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rsid w:val="007137AD"/>
    <w:rPr>
      <w:rFonts w:ascii="Courier New" w:hAnsi="Courier New"/>
    </w:rPr>
  </w:style>
  <w:style w:type="paragraph" w:styleId="Textoindependiente">
    <w:name w:val="Body Text"/>
    <w:basedOn w:val="Normal"/>
    <w:rsid w:val="007137AD"/>
    <w:pPr>
      <w:spacing w:after="220" w:line="220" w:lineRule="atLeast"/>
      <w:ind w:right="-360"/>
    </w:pPr>
  </w:style>
  <w:style w:type="paragraph" w:styleId="Sangradetextonormal">
    <w:name w:val="Body Text Indent"/>
    <w:basedOn w:val="Textoindependiente"/>
    <w:rsid w:val="007137AD"/>
    <w:pPr>
      <w:ind w:left="720"/>
    </w:pPr>
  </w:style>
  <w:style w:type="paragraph" w:styleId="Fecha">
    <w:name w:val="Date"/>
    <w:basedOn w:val="Textoindependiente"/>
    <w:rsid w:val="007137AD"/>
    <w:pPr>
      <w:keepNext/>
    </w:pPr>
  </w:style>
  <w:style w:type="character" w:styleId="nfasis">
    <w:name w:val="Emphasis"/>
    <w:qFormat/>
    <w:rsid w:val="007137AD"/>
    <w:rPr>
      <w:rFonts w:ascii="Arial" w:hAnsi="Arial"/>
      <w:b/>
      <w:spacing w:val="-8"/>
      <w:sz w:val="18"/>
    </w:rPr>
  </w:style>
  <w:style w:type="paragraph" w:styleId="Piedepgina">
    <w:name w:val="footer"/>
    <w:basedOn w:val="Normal"/>
    <w:rsid w:val="007137AD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paragraph" w:styleId="Encabezado">
    <w:name w:val="header"/>
    <w:basedOn w:val="Normal"/>
    <w:rsid w:val="007137AD"/>
    <w:pPr>
      <w:spacing w:line="220" w:lineRule="atLeast"/>
      <w:ind w:right="-360"/>
    </w:pPr>
  </w:style>
  <w:style w:type="character" w:styleId="Nmerodepgina">
    <w:name w:val="page number"/>
    <w:rsid w:val="007137AD"/>
    <w:rPr>
      <w:rFonts w:ascii="Arial" w:hAnsi="Arial"/>
      <w:b/>
      <w:sz w:val="18"/>
    </w:rPr>
  </w:style>
  <w:style w:type="paragraph" w:customStyle="1" w:styleId="Ciudadyprovincia">
    <w:name w:val="Ciudad y provincia"/>
    <w:basedOn w:val="Textoindependiente"/>
    <w:next w:val="Textoindependiente"/>
    <w:rsid w:val="007137AD"/>
    <w:pPr>
      <w:keepNext/>
      <w:ind w:right="-357"/>
    </w:pPr>
  </w:style>
  <w:style w:type="paragraph" w:customStyle="1" w:styleId="Direccin1">
    <w:name w:val="Dirección 1"/>
    <w:basedOn w:val="Normal"/>
    <w:rsid w:val="007137AD"/>
    <w:pPr>
      <w:framePr w:w="2400" w:wrap="notBeside" w:vAnchor="page" w:hAnchor="page" w:x="8065" w:y="1009" w:anchorLock="1"/>
      <w:spacing w:line="200" w:lineRule="atLeast"/>
    </w:pPr>
    <w:rPr>
      <w:sz w:val="16"/>
    </w:rPr>
  </w:style>
  <w:style w:type="paragraph" w:customStyle="1" w:styleId="Direccin2">
    <w:name w:val="Dirección 2"/>
    <w:basedOn w:val="Normal"/>
    <w:rsid w:val="007137AD"/>
    <w:pPr>
      <w:framePr w:w="2405" w:wrap="notBeside" w:vAnchor="page" w:hAnchor="page" w:x="5761" w:y="1009" w:anchorLock="1"/>
      <w:spacing w:line="200" w:lineRule="atLeast"/>
    </w:pPr>
    <w:rPr>
      <w:sz w:val="16"/>
    </w:rPr>
  </w:style>
  <w:style w:type="paragraph" w:customStyle="1" w:styleId="Encabezado-base">
    <w:name w:val="Encabezado - base"/>
    <w:basedOn w:val="Normal"/>
    <w:rsid w:val="007137AD"/>
    <w:pPr>
      <w:ind w:right="-357"/>
    </w:pPr>
  </w:style>
  <w:style w:type="paragraph" w:customStyle="1" w:styleId="Logro">
    <w:name w:val="Logro"/>
    <w:basedOn w:val="Textoindependiente"/>
    <w:autoRedefine/>
    <w:rsid w:val="007137AD"/>
    <w:pPr>
      <w:numPr>
        <w:numId w:val="2"/>
      </w:numPr>
      <w:tabs>
        <w:tab w:val="clear" w:pos="360"/>
      </w:tabs>
      <w:spacing w:after="60"/>
      <w:ind w:right="-357"/>
    </w:pPr>
  </w:style>
  <w:style w:type="paragraph" w:customStyle="1" w:styleId="Informacinpersonal">
    <w:name w:val="Información personal"/>
    <w:basedOn w:val="Logro"/>
    <w:rsid w:val="007137AD"/>
    <w:pPr>
      <w:spacing w:before="220"/>
    </w:pPr>
  </w:style>
  <w:style w:type="paragraph" w:customStyle="1" w:styleId="Institucin">
    <w:name w:val="Institución"/>
    <w:basedOn w:val="Normal"/>
    <w:next w:val="Logro"/>
    <w:autoRedefine/>
    <w:rsid w:val="007137AD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customStyle="1" w:styleId="Nombre">
    <w:name w:val="Nombre"/>
    <w:basedOn w:val="Normal"/>
    <w:next w:val="Normal"/>
    <w:autoRedefine/>
    <w:rsid w:val="007137AD"/>
    <w:pPr>
      <w:spacing w:after="440" w:line="240" w:lineRule="atLeast"/>
      <w:ind w:left="2160"/>
    </w:pPr>
    <w:rPr>
      <w:spacing w:val="-20"/>
      <w:sz w:val="48"/>
    </w:rPr>
  </w:style>
  <w:style w:type="paragraph" w:customStyle="1" w:styleId="Objetivo">
    <w:name w:val="Objetivo"/>
    <w:basedOn w:val="Normal"/>
    <w:next w:val="Textoindependiente"/>
    <w:rsid w:val="007137AD"/>
    <w:pPr>
      <w:spacing w:before="220" w:after="220" w:line="220" w:lineRule="atLeast"/>
    </w:pPr>
  </w:style>
  <w:style w:type="paragraph" w:customStyle="1" w:styleId="Organizacin">
    <w:name w:val="Organización"/>
    <w:basedOn w:val="Normal"/>
    <w:next w:val="Normal"/>
    <w:autoRedefine/>
    <w:rsid w:val="007137AD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Organizacinuno">
    <w:name w:val="Organización uno"/>
    <w:basedOn w:val="Organizacin"/>
    <w:next w:val="Normal"/>
    <w:rsid w:val="007137AD"/>
  </w:style>
  <w:style w:type="character" w:customStyle="1" w:styleId="Profesin">
    <w:name w:val="Profesión"/>
    <w:basedOn w:val="Fuentedeprrafopredeter"/>
    <w:rsid w:val="007137AD"/>
  </w:style>
  <w:style w:type="paragraph" w:customStyle="1" w:styleId="Puesto1">
    <w:name w:val="Puesto1"/>
    <w:next w:val="Logro"/>
    <w:rsid w:val="007137AD"/>
    <w:pPr>
      <w:spacing w:after="40" w:line="220" w:lineRule="atLeast"/>
    </w:pPr>
    <w:rPr>
      <w:rFonts w:ascii="Arial" w:hAnsi="Arial"/>
      <w:b/>
      <w:spacing w:val="-10"/>
      <w:sz w:val="24"/>
      <w:lang w:val="en-US"/>
    </w:rPr>
  </w:style>
  <w:style w:type="character" w:customStyle="1" w:styleId="Rtuloconnfasis">
    <w:name w:val="Rótulo con énfasis"/>
    <w:rsid w:val="007137AD"/>
    <w:rPr>
      <w:rFonts w:ascii="Arial" w:hAnsi="Arial"/>
      <w:b/>
      <w:spacing w:val="-8"/>
      <w:sz w:val="18"/>
    </w:rPr>
  </w:style>
  <w:style w:type="paragraph" w:customStyle="1" w:styleId="Sinttulo">
    <w:name w:val="Sin título"/>
    <w:basedOn w:val="Normal"/>
    <w:rsid w:val="007137AD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Ttulodeseccin">
    <w:name w:val="Título de sección"/>
    <w:basedOn w:val="Normal"/>
    <w:next w:val="Normal"/>
    <w:autoRedefine/>
    <w:rsid w:val="007137AD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Subttulodeseccin">
    <w:name w:val="Subtítulo de sección"/>
    <w:basedOn w:val="Ttulodeseccin"/>
    <w:next w:val="Normal"/>
    <w:rsid w:val="007137AD"/>
    <w:pPr>
      <w:pBdr>
        <w:top w:val="none" w:sz="0" w:space="0" w:color="auto"/>
      </w:pBdr>
    </w:pPr>
    <w:rPr>
      <w:b w:val="0"/>
      <w:spacing w:val="0"/>
      <w:position w:val="6"/>
    </w:rPr>
  </w:style>
  <w:style w:type="paragraph" w:customStyle="1" w:styleId="Ttulo-base">
    <w:name w:val="Título - base"/>
    <w:basedOn w:val="Textoindependiente"/>
    <w:next w:val="Textoindependiente"/>
    <w:rsid w:val="007137AD"/>
    <w:pPr>
      <w:keepNext/>
      <w:keepLines/>
      <w:spacing w:after="0"/>
      <w:ind w:right="-357"/>
    </w:pPr>
    <w:rPr>
      <w:rFonts w:ascii="Arial" w:hAnsi="Arial"/>
      <w:spacing w:val="-4"/>
      <w:sz w:val="18"/>
    </w:rPr>
  </w:style>
  <w:style w:type="paragraph" w:customStyle="1" w:styleId="Ttulodeldocumento">
    <w:name w:val="Título del documento"/>
    <w:basedOn w:val="Normal"/>
    <w:next w:val="Normal"/>
    <w:rsid w:val="007137AD"/>
    <w:pPr>
      <w:spacing w:after="220"/>
      <w:ind w:right="-357"/>
    </w:pPr>
    <w:rPr>
      <w:spacing w:val="-20"/>
      <w:sz w:val="48"/>
    </w:rPr>
  </w:style>
  <w:style w:type="character" w:styleId="Hipervnculo">
    <w:name w:val="Hyperlink"/>
    <w:rsid w:val="007137A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C1A5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ealbistur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AC69E-7995-4529-9B68-371E56CAC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1290</Words>
  <Characters>7047</Characters>
  <Application>Microsoft Office Word</Application>
  <DocSecurity>8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Viña del Mar, 01 de Julio de 2003</vt:lpstr>
    </vt:vector>
  </TitlesOfParts>
  <Company>Oxiquim</Company>
  <LinksUpToDate>false</LinksUpToDate>
  <CharactersWithSpaces>8321</CharactersWithSpaces>
  <SharedDoc>false</SharedDoc>
  <HLinks>
    <vt:vector size="6" baseType="variant">
      <vt:variant>
        <vt:i4>7602260</vt:i4>
      </vt:variant>
      <vt:variant>
        <vt:i4>0</vt:i4>
      </vt:variant>
      <vt:variant>
        <vt:i4>0</vt:i4>
      </vt:variant>
      <vt:variant>
        <vt:i4>5</vt:i4>
      </vt:variant>
      <vt:variant>
        <vt:lpwstr>mailto:renealbistur@yahoo.com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Viña del Mar, 01 de Julio de 2003</dc:title>
  <dc:subject/>
  <dc:creator>Rene Albistur</dc:creator>
  <cp:keywords/>
  <cp:lastModifiedBy>Carlos Valenzuela Saez</cp:lastModifiedBy>
  <cp:revision>32</cp:revision>
  <cp:lastPrinted>2015-08-04T20:46:00Z</cp:lastPrinted>
  <dcterms:created xsi:type="dcterms:W3CDTF">2014-09-15T01:20:00Z</dcterms:created>
  <dcterms:modified xsi:type="dcterms:W3CDTF">2016-03-03T08:45:00Z</dcterms:modified>
  <cp:contentStatus/>
</cp:coreProperties>
</file>